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42748" w14:textId="18C3BA01" w:rsidR="00176F8A" w:rsidRPr="00A76F3D" w:rsidRDefault="00495CAE" w:rsidP="00A76F3D">
      <w:pPr>
        <w:tabs>
          <w:tab w:val="left" w:pos="851"/>
        </w:tabs>
        <w:spacing w:line="240" w:lineRule="auto"/>
        <w:jc w:val="both"/>
        <w:rPr>
          <w:rFonts w:cs="Tahoma"/>
          <w:i/>
        </w:rPr>
      </w:pPr>
      <w:r>
        <w:rPr>
          <w:rFonts w:cs="Tahoma"/>
          <w:i/>
        </w:rPr>
        <w:t>Š</w:t>
      </w:r>
      <w:r w:rsidR="00176F8A" w:rsidRPr="00A76F3D">
        <w:rPr>
          <w:rFonts w:cs="Tahoma"/>
          <w:i/>
        </w:rPr>
        <w:t>tevilka:</w:t>
      </w:r>
      <w:r w:rsidR="00176F8A" w:rsidRPr="00A76F3D">
        <w:rPr>
          <w:rFonts w:cs="Tahoma"/>
          <w:i/>
        </w:rPr>
        <w:tab/>
      </w:r>
      <w:r w:rsidR="005F7E4B">
        <w:rPr>
          <w:rFonts w:cs="Tahoma"/>
          <w:i/>
        </w:rPr>
        <w:t>430</w:t>
      </w:r>
      <w:r w:rsidR="00A15829">
        <w:rPr>
          <w:rFonts w:cs="Tahoma"/>
          <w:i/>
        </w:rPr>
        <w:t>0</w:t>
      </w:r>
      <w:r w:rsidR="005F7E4B">
        <w:rPr>
          <w:rFonts w:cs="Tahoma"/>
          <w:i/>
        </w:rPr>
        <w:t>-</w:t>
      </w:r>
      <w:r w:rsidR="00B96169">
        <w:rPr>
          <w:rFonts w:cs="Tahoma"/>
          <w:i/>
        </w:rPr>
        <w:t>1</w:t>
      </w:r>
      <w:r w:rsidR="005F7E4B">
        <w:rPr>
          <w:rFonts w:cs="Tahoma"/>
          <w:i/>
        </w:rPr>
        <w:t>/20</w:t>
      </w:r>
      <w:r w:rsidR="00AD741E">
        <w:rPr>
          <w:rFonts w:cs="Tahoma"/>
          <w:i/>
        </w:rPr>
        <w:t>2</w:t>
      </w:r>
      <w:r w:rsidR="00B96169">
        <w:rPr>
          <w:rFonts w:cs="Tahoma"/>
          <w:i/>
        </w:rPr>
        <w:t>6</w:t>
      </w:r>
      <w:r w:rsidR="00AD741E">
        <w:rPr>
          <w:rFonts w:cs="Tahoma"/>
          <w:i/>
        </w:rPr>
        <w:t>-</w:t>
      </w:r>
      <w:r w:rsidR="00B96169">
        <w:rPr>
          <w:rFonts w:cs="Tahoma"/>
          <w:i/>
        </w:rPr>
        <w:t>2</w:t>
      </w:r>
    </w:p>
    <w:p w14:paraId="44E39DB1" w14:textId="65C6A16A" w:rsidR="00176F8A" w:rsidRPr="00A76F3D" w:rsidRDefault="00176F8A" w:rsidP="00A76F3D">
      <w:pPr>
        <w:tabs>
          <w:tab w:val="left" w:pos="851"/>
        </w:tabs>
        <w:spacing w:line="240" w:lineRule="auto"/>
        <w:jc w:val="both"/>
        <w:rPr>
          <w:rFonts w:cs="Tahoma"/>
          <w:i/>
        </w:rPr>
      </w:pPr>
      <w:r w:rsidRPr="00A76F3D">
        <w:rPr>
          <w:rFonts w:cs="Tahoma"/>
          <w:i/>
        </w:rPr>
        <w:t>Datum:</w:t>
      </w:r>
      <w:r w:rsidRPr="00A76F3D">
        <w:rPr>
          <w:rFonts w:cs="Tahoma"/>
          <w:i/>
        </w:rPr>
        <w:tab/>
      </w:r>
      <w:r w:rsidR="00B03BD7">
        <w:rPr>
          <w:rFonts w:cs="Tahoma"/>
          <w:i/>
        </w:rPr>
        <w:t>0</w:t>
      </w:r>
      <w:r w:rsidR="00B96169">
        <w:rPr>
          <w:rFonts w:cs="Tahoma"/>
          <w:i/>
        </w:rPr>
        <w:t>9</w:t>
      </w:r>
      <w:r w:rsidR="00A76F3D" w:rsidRPr="00A76F3D">
        <w:rPr>
          <w:rFonts w:cs="Tahoma"/>
          <w:i/>
        </w:rPr>
        <w:t xml:space="preserve">. </w:t>
      </w:r>
      <w:r w:rsidR="00B03BD7">
        <w:rPr>
          <w:rFonts w:cs="Tahoma"/>
          <w:i/>
        </w:rPr>
        <w:t>0</w:t>
      </w:r>
      <w:r w:rsidR="0041296A">
        <w:rPr>
          <w:rFonts w:cs="Tahoma"/>
          <w:i/>
        </w:rPr>
        <w:t>3</w:t>
      </w:r>
      <w:r w:rsidR="00A76F3D" w:rsidRPr="00A76F3D">
        <w:rPr>
          <w:rFonts w:cs="Tahoma"/>
          <w:i/>
        </w:rPr>
        <w:t>. 20</w:t>
      </w:r>
      <w:r w:rsidR="00AD741E">
        <w:rPr>
          <w:rFonts w:cs="Tahoma"/>
          <w:i/>
        </w:rPr>
        <w:t>2</w:t>
      </w:r>
      <w:r w:rsidR="00B96169">
        <w:rPr>
          <w:rFonts w:cs="Tahoma"/>
          <w:i/>
        </w:rPr>
        <w:t>6</w:t>
      </w:r>
    </w:p>
    <w:p w14:paraId="6B257367" w14:textId="77777777" w:rsidR="002B6FAB" w:rsidRDefault="002B6FAB" w:rsidP="002B6FAB">
      <w:pPr>
        <w:jc w:val="both"/>
        <w:rPr>
          <w:rFonts w:cs="Tahoma"/>
        </w:rPr>
      </w:pPr>
    </w:p>
    <w:p w14:paraId="16C92A09" w14:textId="77777777" w:rsidR="002B6FAB" w:rsidRDefault="002B6FAB" w:rsidP="002B6FAB">
      <w:pPr>
        <w:jc w:val="center"/>
        <w:rPr>
          <w:b/>
          <w:i/>
          <w:lang w:eastAsia="en-US"/>
        </w:rPr>
      </w:pPr>
      <w:r>
        <w:rPr>
          <w:rFonts w:cs="Tahoma"/>
          <w:b/>
        </w:rPr>
        <w:t>POVPRAŠEVANJE</w:t>
      </w:r>
    </w:p>
    <w:p w14:paraId="3E5E593C" w14:textId="77777777" w:rsidR="002B6FAB" w:rsidRDefault="002B6FAB" w:rsidP="002B6FAB">
      <w:pPr>
        <w:jc w:val="both"/>
        <w:rPr>
          <w:rFonts w:cs="Tahoma"/>
          <w:b/>
          <w:i/>
        </w:rPr>
      </w:pPr>
    </w:p>
    <w:p w14:paraId="449234F4" w14:textId="293074B8" w:rsidR="002B6FAB" w:rsidRPr="003C50DE" w:rsidRDefault="002B6FAB" w:rsidP="002B6FAB">
      <w:pPr>
        <w:jc w:val="both"/>
        <w:rPr>
          <w:rFonts w:cs="Tahoma"/>
          <w:b/>
          <w:i/>
          <w:u w:val="single"/>
        </w:rPr>
      </w:pPr>
      <w:r w:rsidRPr="003C50DE">
        <w:rPr>
          <w:rFonts w:cs="Tahoma"/>
          <w:i/>
        </w:rPr>
        <w:t xml:space="preserve">Predmet javnega naročila: </w:t>
      </w:r>
      <w:bookmarkStart w:id="0" w:name="_Hlk8722670"/>
      <w:r w:rsidR="003C50DE">
        <w:rPr>
          <w:rFonts w:cs="Tahoma"/>
          <w:i/>
        </w:rPr>
        <w:t>»</w:t>
      </w:r>
      <w:bookmarkEnd w:id="0"/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 w:rsidR="00B96169">
        <w:rPr>
          <w:rFonts w:asciiTheme="minorHAnsi" w:hAnsiTheme="minorHAnsi"/>
          <w:b/>
          <w:i/>
          <w:u w:val="single"/>
        </w:rPr>
        <w:t>«</w:t>
      </w:r>
    </w:p>
    <w:p w14:paraId="38064C88" w14:textId="41D5DAD8" w:rsidR="002B6FAB" w:rsidRPr="000A6EC3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Vabimo vas, da podate ponudbo za: </w:t>
      </w:r>
      <w:r w:rsidR="00B96169">
        <w:rPr>
          <w:rFonts w:asciiTheme="minorHAnsi" w:hAnsiTheme="minorHAnsi"/>
          <w:b/>
          <w:iCs/>
          <w:u w:val="single"/>
        </w:rPr>
        <w:t>Prenova poročne dvorane in sejne sobe</w:t>
      </w:r>
      <w:r w:rsidRPr="000A6EC3">
        <w:rPr>
          <w:rFonts w:cs="Tahoma"/>
          <w:b/>
        </w:rPr>
        <w:t xml:space="preserve">, Ulica Štefana Kovača 73, 9224 Turnišče. </w:t>
      </w:r>
      <w:r w:rsidRPr="000A6EC3">
        <w:rPr>
          <w:rFonts w:cs="Tahoma"/>
        </w:rPr>
        <w:t xml:space="preserve"> </w:t>
      </w:r>
    </w:p>
    <w:p w14:paraId="64B2D9B7" w14:textId="77777777" w:rsidR="002B6FAB" w:rsidRDefault="002B6FAB" w:rsidP="002B6FAB">
      <w:pPr>
        <w:autoSpaceDE w:val="0"/>
        <w:autoSpaceDN w:val="0"/>
        <w:adjustRightInd w:val="0"/>
        <w:jc w:val="both"/>
        <w:rPr>
          <w:rFonts w:cs="Arial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247EC" w14:paraId="4F97FE85" w14:textId="77777777" w:rsidTr="008E2404">
        <w:tc>
          <w:tcPr>
            <w:tcW w:w="9209" w:type="dxa"/>
          </w:tcPr>
          <w:p w14:paraId="4419CD32" w14:textId="0E1DD979" w:rsidR="00655868" w:rsidRDefault="00751945" w:rsidP="008556A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u w:val="single"/>
              </w:rPr>
            </w:pPr>
            <w:r w:rsidRPr="00751945">
              <w:rPr>
                <w:rFonts w:cs="Arial"/>
                <w:b/>
                <w:bCs/>
                <w:u w:val="single"/>
              </w:rPr>
              <w:t>Opis:</w:t>
            </w:r>
          </w:p>
          <w:p w14:paraId="793DB6BA" w14:textId="043DD44C" w:rsidR="00900584" w:rsidRPr="00751945" w:rsidRDefault="002951DE" w:rsidP="002951DE">
            <w:pPr>
              <w:autoSpaceDE w:val="0"/>
              <w:autoSpaceDN w:val="0"/>
              <w:adjustRightInd w:val="0"/>
              <w:jc w:val="both"/>
              <w:rPr>
                <w:rFonts w:cs="Arial"/>
                <w:i/>
                <w:iCs/>
              </w:rPr>
            </w:pPr>
            <w:r w:rsidRPr="002951DE">
              <w:rPr>
                <w:rFonts w:cs="Arial"/>
                <w:i/>
                <w:iCs/>
              </w:rPr>
              <w:t>Občina Turnišče načrtuje prenovo notranjih prostorov v velikosti 70m2. Predmet projekta sta obstoječa prostora poročne dvorane in sejne sobe v</w:t>
            </w:r>
            <w:r>
              <w:rPr>
                <w:rFonts w:cs="Arial"/>
                <w:i/>
                <w:iCs/>
              </w:rPr>
              <w:t xml:space="preserve"> </w:t>
            </w:r>
            <w:r w:rsidRPr="002951DE">
              <w:rPr>
                <w:rFonts w:cs="Arial"/>
                <w:i/>
                <w:iCs/>
              </w:rPr>
              <w:t>pritličju občinske stavbe. Po prenovi se bosta prostora združila v skupno večnamensko dvorano, ki bo namenjana porokam, občinskih sejam, okroglim mizam in sorodnim dogodkom.</w:t>
            </w:r>
            <w:r w:rsidR="00BB46B3">
              <w:rPr>
                <w:rFonts w:cs="Arial"/>
                <w:i/>
                <w:iCs/>
              </w:rPr>
              <w:t xml:space="preserve"> Izvedba vključuje elektro in gradbeno obrtniška dela. </w:t>
            </w:r>
            <w:r w:rsidR="00617551">
              <w:rPr>
                <w:rFonts w:cs="Arial"/>
                <w:i/>
                <w:iCs/>
              </w:rPr>
              <w:t>Popisi in načrti so objavljeni na spletni strani Občine Turnišče.</w:t>
            </w:r>
          </w:p>
        </w:tc>
      </w:tr>
    </w:tbl>
    <w:p w14:paraId="150C2563" w14:textId="77777777" w:rsidR="00A247EC" w:rsidRDefault="00A247EC" w:rsidP="008556A6">
      <w:pPr>
        <w:autoSpaceDE w:val="0"/>
        <w:autoSpaceDN w:val="0"/>
        <w:adjustRightInd w:val="0"/>
        <w:rPr>
          <w:rFonts w:cs="Arial"/>
        </w:rPr>
      </w:pPr>
    </w:p>
    <w:p w14:paraId="0E02FE1E" w14:textId="77777777" w:rsidR="0005363A" w:rsidRPr="00D86493" w:rsidRDefault="00E6703B" w:rsidP="00347391">
      <w:pPr>
        <w:jc w:val="both"/>
        <w:rPr>
          <w:rFonts w:cs="Arial"/>
          <w:b/>
          <w:bCs/>
          <w:u w:val="single"/>
        </w:rPr>
      </w:pPr>
      <w:r w:rsidRPr="00D86493">
        <w:rPr>
          <w:rFonts w:cs="Arial"/>
          <w:b/>
          <w:bCs/>
          <w:u w:val="single"/>
        </w:rPr>
        <w:t>Osnovne</w:t>
      </w:r>
      <w:r w:rsidR="003C50DE" w:rsidRPr="00D86493">
        <w:rPr>
          <w:rFonts w:cs="Arial"/>
          <w:b/>
          <w:bCs/>
          <w:u w:val="single"/>
        </w:rPr>
        <w:t xml:space="preserve"> zahteve</w:t>
      </w:r>
      <w:r w:rsidR="002B6FAB" w:rsidRPr="00D86493">
        <w:rPr>
          <w:rFonts w:cs="Arial"/>
          <w:b/>
          <w:bCs/>
          <w:u w:val="single"/>
        </w:rPr>
        <w:t>:</w:t>
      </w:r>
    </w:p>
    <w:p w14:paraId="23DB6C63" w14:textId="77777777" w:rsidR="0080730B" w:rsidRDefault="0080730B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 xml:space="preserve">vsi pripomočki in naprave za izvajanje </w:t>
      </w:r>
      <w:r w:rsidR="00971327">
        <w:rPr>
          <w:rFonts w:cs="Arial"/>
        </w:rPr>
        <w:t>storitev</w:t>
      </w:r>
      <w:r>
        <w:rPr>
          <w:rFonts w:cs="Arial"/>
        </w:rPr>
        <w:t>,</w:t>
      </w:r>
    </w:p>
    <w:p w14:paraId="33D9E13D" w14:textId="7641CDBD" w:rsidR="003C50DE" w:rsidRDefault="00D9137D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vso potrebno gradbeno mehanizacijo,</w:t>
      </w:r>
    </w:p>
    <w:p w14:paraId="557EB994" w14:textId="3DB006B3" w:rsidR="00D9137D" w:rsidRDefault="00D9137D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vsa potrebna orodja</w:t>
      </w:r>
      <w:r w:rsidR="00461D33">
        <w:rPr>
          <w:rFonts w:cs="Arial"/>
        </w:rPr>
        <w:t>,</w:t>
      </w:r>
    </w:p>
    <w:p w14:paraId="24FDE6C8" w14:textId="65B91E6D" w:rsidR="00941527" w:rsidRDefault="00941527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ves potreben material pri vgradnji,</w:t>
      </w:r>
    </w:p>
    <w:p w14:paraId="4A980C00" w14:textId="0E1A2F42" w:rsidR="00D9137D" w:rsidRDefault="00D9137D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vse potrebne prevoze in transporte,</w:t>
      </w:r>
    </w:p>
    <w:p w14:paraId="1D93ADD4" w14:textId="0E89ACBC" w:rsidR="00D9137D" w:rsidRDefault="00D9137D" w:rsidP="009F122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odvoz odpada in nenosilne podlaga na deponijo,</w:t>
      </w:r>
    </w:p>
    <w:p w14:paraId="40C24FA0" w14:textId="30389699" w:rsidR="00CE7B25" w:rsidRDefault="00347391" w:rsidP="00CE7B25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zadostno kadrovsko podporo,</w:t>
      </w:r>
    </w:p>
    <w:p w14:paraId="05F6408E" w14:textId="45F9A711" w:rsidR="00461D33" w:rsidRDefault="00461D33" w:rsidP="00CE7B25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ustrezna oprema zaposlenih,</w:t>
      </w:r>
    </w:p>
    <w:p w14:paraId="7B3190FE" w14:textId="43F824F4" w:rsidR="00461D33" w:rsidRDefault="00461D33" w:rsidP="00CE7B25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upoštevati predpise iz varnosti in zdravja pri delu,</w:t>
      </w:r>
    </w:p>
    <w:p w14:paraId="6553D051" w14:textId="13E5526B" w:rsidR="00461D33" w:rsidRDefault="00461D33" w:rsidP="00CE7B25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zavarovati gradbiščno območje proti nepooblaščenih prehodom,</w:t>
      </w:r>
    </w:p>
    <w:p w14:paraId="2D4714DA" w14:textId="7E0DACF3" w:rsidR="00640C0C" w:rsidRDefault="00B64767" w:rsidP="002951D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 ceno morajo biti vključeni vsi stroški,</w:t>
      </w:r>
    </w:p>
    <w:p w14:paraId="3325956F" w14:textId="47E29F6C" w:rsidR="002951DE" w:rsidRDefault="002951DE" w:rsidP="002951D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>v skladu s predpisi izdelati gradbiščno tablo,</w:t>
      </w:r>
    </w:p>
    <w:p w14:paraId="06E67112" w14:textId="77777777" w:rsidR="001A3A24" w:rsidRPr="001A3A24" w:rsidRDefault="006E72F9" w:rsidP="002951D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>
        <w:rPr>
          <w:rFonts w:cs="Arial"/>
        </w:rPr>
        <w:t xml:space="preserve">Rok za izvedbo </w:t>
      </w:r>
      <w:r w:rsidR="001A3A24">
        <w:rPr>
          <w:rFonts w:cs="Arial"/>
        </w:rPr>
        <w:t>je</w:t>
      </w:r>
      <w:r>
        <w:rPr>
          <w:rFonts w:cs="Arial"/>
        </w:rPr>
        <w:t xml:space="preserve"> </w:t>
      </w:r>
      <w:r w:rsidRPr="006E72F9">
        <w:rPr>
          <w:rFonts w:cs="Arial"/>
          <w:b/>
          <w:bCs/>
        </w:rPr>
        <w:t>31. 7. 2026</w:t>
      </w:r>
    </w:p>
    <w:p w14:paraId="2D7DFB99" w14:textId="399E675C" w:rsidR="006E72F9" w:rsidRPr="00617551" w:rsidRDefault="001A3A24" w:rsidP="002951DE">
      <w:pPr>
        <w:pStyle w:val="Odstavekseznam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cs="Arial"/>
        </w:rPr>
      </w:pPr>
      <w:r w:rsidRPr="00617551">
        <w:rPr>
          <w:rFonts w:cs="Arial"/>
        </w:rPr>
        <w:t xml:space="preserve">Projektantska vrednost objekta je </w:t>
      </w:r>
      <w:r w:rsidR="00617551" w:rsidRPr="00617551">
        <w:rPr>
          <w:rFonts w:cs="Arial"/>
        </w:rPr>
        <w:t>69.317,14 EUR brez DDV</w:t>
      </w:r>
      <w:r w:rsidR="006E72F9" w:rsidRPr="00617551">
        <w:rPr>
          <w:rFonts w:cs="Arial"/>
        </w:rPr>
        <w:t>.</w:t>
      </w:r>
    </w:p>
    <w:p w14:paraId="2B4A9996" w14:textId="77777777" w:rsidR="00D86493" w:rsidRDefault="00D86493" w:rsidP="00D864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F4674EC" w14:textId="7BBF97E1" w:rsidR="00DA5147" w:rsidRDefault="00DA5147" w:rsidP="00DA51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Del</w:t>
      </w:r>
      <w:r w:rsidR="00FF7ADB">
        <w:rPr>
          <w:rFonts w:cs="Arial"/>
        </w:rPr>
        <w:t>o</w:t>
      </w:r>
      <w:r>
        <w:rPr>
          <w:rFonts w:cs="Arial"/>
        </w:rPr>
        <w:t xml:space="preserve"> se lahko pričnejo takoj po izbiri najcenejšega </w:t>
      </w:r>
      <w:r w:rsidR="00492EF6">
        <w:rPr>
          <w:rFonts w:cs="Arial"/>
        </w:rPr>
        <w:t>ponudnika</w:t>
      </w:r>
      <w:r w:rsidR="00C646A7">
        <w:rPr>
          <w:rFonts w:cs="Arial"/>
        </w:rPr>
        <w:t>.</w:t>
      </w:r>
    </w:p>
    <w:p w14:paraId="4D2B5D19" w14:textId="77777777" w:rsidR="002B6FAB" w:rsidRPr="00A76F3D" w:rsidRDefault="002B6FAB" w:rsidP="00A76F3D">
      <w:pPr>
        <w:autoSpaceDE w:val="0"/>
        <w:autoSpaceDN w:val="0"/>
        <w:adjustRightInd w:val="0"/>
        <w:jc w:val="both"/>
        <w:rPr>
          <w:rFonts w:cs="Arial"/>
        </w:rPr>
      </w:pPr>
      <w:r>
        <w:rPr>
          <w:rFonts w:cs="Arial"/>
        </w:rPr>
        <w:t>Predračun mora biti veljaven še 60 dni po skrajnem roku za oddajo ponudbe.</w:t>
      </w:r>
    </w:p>
    <w:p w14:paraId="139F631F" w14:textId="77777777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>Cena mora vsebovati vse stroške, popuste, rabate in davek na dodano vrednost.</w:t>
      </w:r>
      <w:r w:rsidR="004567F7">
        <w:rPr>
          <w:rFonts w:cs="Tahoma"/>
        </w:rPr>
        <w:t xml:space="preserve"> </w:t>
      </w:r>
    </w:p>
    <w:p w14:paraId="64AA6A56" w14:textId="77777777" w:rsidR="002B6FAB" w:rsidRDefault="002B6FAB" w:rsidP="002B6FAB">
      <w:pPr>
        <w:jc w:val="both"/>
        <w:rPr>
          <w:rFonts w:cs="Arial"/>
        </w:rPr>
      </w:pPr>
      <w:r>
        <w:rPr>
          <w:rFonts w:cs="Arial"/>
        </w:rPr>
        <w:t>Ponudba mora vsebovati podpisano Izjavo o izpolnjevanju in sprejemanju pogojev.</w:t>
      </w:r>
    </w:p>
    <w:p w14:paraId="78BE496B" w14:textId="77777777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Rok plačila je 30. dan od prejema pravilno izstavljenega e-računa, ki je podlaga za plačilo. </w:t>
      </w:r>
    </w:p>
    <w:p w14:paraId="37138874" w14:textId="77777777" w:rsidR="002B6FAB" w:rsidRDefault="002B6FAB" w:rsidP="002B6FAB">
      <w:pPr>
        <w:jc w:val="both"/>
        <w:rPr>
          <w:rFonts w:cs="Arial"/>
        </w:rPr>
      </w:pPr>
    </w:p>
    <w:p w14:paraId="0366AA47" w14:textId="1DF961E9" w:rsidR="002B6FAB" w:rsidRDefault="002B6FAB" w:rsidP="002B6FAB">
      <w:pPr>
        <w:jc w:val="both"/>
        <w:rPr>
          <w:rFonts w:cs="Tahoma"/>
        </w:rPr>
      </w:pPr>
      <w:r>
        <w:rPr>
          <w:rFonts w:cs="Arial"/>
        </w:rPr>
        <w:t>Rok za oddajo ponudbe »</w:t>
      </w:r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 w:rsidR="00A76F3D">
        <w:rPr>
          <w:rFonts w:cs="Arial"/>
        </w:rPr>
        <w:t xml:space="preserve">« je </w:t>
      </w:r>
      <w:r w:rsidR="00B96169">
        <w:rPr>
          <w:rFonts w:cs="Arial"/>
          <w:b/>
          <w:bCs/>
        </w:rPr>
        <w:t>16</w:t>
      </w:r>
      <w:r w:rsidR="00A76F3D" w:rsidRPr="00FE4C39">
        <w:rPr>
          <w:rFonts w:cs="Arial"/>
          <w:b/>
        </w:rPr>
        <w:t xml:space="preserve">. </w:t>
      </w:r>
      <w:r w:rsidR="0041296A">
        <w:rPr>
          <w:rFonts w:cs="Arial"/>
          <w:b/>
        </w:rPr>
        <w:t>3</w:t>
      </w:r>
      <w:r w:rsidR="00A76F3D" w:rsidRPr="00FE4C39">
        <w:rPr>
          <w:rFonts w:cs="Arial"/>
          <w:b/>
        </w:rPr>
        <w:t>. 20</w:t>
      </w:r>
      <w:r w:rsidR="00567459">
        <w:rPr>
          <w:rFonts w:cs="Arial"/>
          <w:b/>
        </w:rPr>
        <w:t>2</w:t>
      </w:r>
      <w:r w:rsidR="00B96169">
        <w:rPr>
          <w:rFonts w:cs="Arial"/>
          <w:b/>
        </w:rPr>
        <w:t>6</w:t>
      </w:r>
      <w:r w:rsidR="00D464E9">
        <w:rPr>
          <w:rFonts w:cs="Arial"/>
          <w:b/>
        </w:rPr>
        <w:t xml:space="preserve"> </w:t>
      </w:r>
      <w:r w:rsidR="00D464E9" w:rsidRPr="0041296A">
        <w:rPr>
          <w:rFonts w:cs="Arial"/>
          <w:bCs/>
        </w:rPr>
        <w:t>do</w:t>
      </w:r>
      <w:r w:rsidR="00D464E9">
        <w:rPr>
          <w:rFonts w:cs="Arial"/>
          <w:b/>
        </w:rPr>
        <w:t xml:space="preserve"> </w:t>
      </w:r>
      <w:r w:rsidR="00823264">
        <w:rPr>
          <w:rFonts w:cs="Arial"/>
          <w:b/>
        </w:rPr>
        <w:t>1</w:t>
      </w:r>
      <w:r w:rsidR="00941527">
        <w:rPr>
          <w:rFonts w:cs="Arial"/>
          <w:b/>
        </w:rPr>
        <w:t>5</w:t>
      </w:r>
      <w:r w:rsidR="00D464E9">
        <w:rPr>
          <w:rFonts w:cs="Arial"/>
          <w:b/>
        </w:rPr>
        <w:t>.00.</w:t>
      </w:r>
    </w:p>
    <w:p w14:paraId="149F1AFF" w14:textId="77777777" w:rsidR="002B6FAB" w:rsidRDefault="002B6FAB" w:rsidP="002B6FAB">
      <w:pPr>
        <w:jc w:val="both"/>
        <w:rPr>
          <w:rFonts w:cs="Tahoma"/>
        </w:rPr>
      </w:pPr>
    </w:p>
    <w:p w14:paraId="36DB5AC4" w14:textId="1348BD7B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>V kolikor imate dodatna vprašanja</w:t>
      </w:r>
      <w:r w:rsidR="007343F4">
        <w:rPr>
          <w:rFonts w:cs="Tahoma"/>
        </w:rPr>
        <w:t xml:space="preserve"> </w:t>
      </w:r>
      <w:r>
        <w:rPr>
          <w:rFonts w:cs="Tahoma"/>
        </w:rPr>
        <w:t xml:space="preserve">se obrnite na Leona Lutarja, telefon: 02/572-13-70, e-mail: </w:t>
      </w:r>
      <w:hyperlink r:id="rId7" w:history="1">
        <w:r>
          <w:rPr>
            <w:rStyle w:val="Hiperpovezava"/>
            <w:rFonts w:cs="Tahoma"/>
          </w:rPr>
          <w:t>projekti@turnisce.si</w:t>
        </w:r>
      </w:hyperlink>
      <w:r>
        <w:rPr>
          <w:rFonts w:cs="Tahoma"/>
        </w:rPr>
        <w:t xml:space="preserve">. </w:t>
      </w:r>
    </w:p>
    <w:p w14:paraId="54F60C84" w14:textId="77777777" w:rsidR="002B6FAB" w:rsidRDefault="002B6FAB" w:rsidP="002B6FAB">
      <w:pPr>
        <w:jc w:val="both"/>
        <w:rPr>
          <w:rFonts w:cs="Tahoma"/>
        </w:rPr>
      </w:pPr>
    </w:p>
    <w:p w14:paraId="7E4B08BA" w14:textId="77777777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lastRenderedPageBreak/>
        <w:t>Naročnik si pridržuje pravico, da dela ne odda oz. jih odda v zmanjšanem obsegu v odvisnosti od zagotovljenih sredstev v proračunu oziroma da se prekine razpis in se izvajalca ne izbere.</w:t>
      </w:r>
    </w:p>
    <w:p w14:paraId="1F9AD38A" w14:textId="77777777" w:rsidR="002B6FAB" w:rsidRDefault="002B6FAB" w:rsidP="002B6FAB">
      <w:pPr>
        <w:jc w:val="both"/>
        <w:rPr>
          <w:rFonts w:cs="Tahoma"/>
        </w:rPr>
      </w:pPr>
    </w:p>
    <w:p w14:paraId="11B2144D" w14:textId="0F680D70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Obravnavali bomo ponudbe, ki bodo prispele do naročnika do vključno </w:t>
      </w:r>
      <w:r w:rsidR="0041296A">
        <w:rPr>
          <w:rFonts w:cs="Arial"/>
          <w:b/>
          <w:bCs/>
        </w:rPr>
        <w:t>1</w:t>
      </w:r>
      <w:r w:rsidR="00B96169">
        <w:rPr>
          <w:rFonts w:cs="Arial"/>
          <w:b/>
          <w:bCs/>
        </w:rPr>
        <w:t>6</w:t>
      </w:r>
      <w:r w:rsidR="0041296A" w:rsidRPr="00FE4C39">
        <w:rPr>
          <w:rFonts w:cs="Arial"/>
          <w:b/>
        </w:rPr>
        <w:t xml:space="preserve">. </w:t>
      </w:r>
      <w:r w:rsidR="0041296A">
        <w:rPr>
          <w:rFonts w:cs="Arial"/>
          <w:b/>
        </w:rPr>
        <w:t>3</w:t>
      </w:r>
      <w:r w:rsidR="0041296A" w:rsidRPr="00FE4C39">
        <w:rPr>
          <w:rFonts w:cs="Arial"/>
          <w:b/>
        </w:rPr>
        <w:t>. 20</w:t>
      </w:r>
      <w:r w:rsidR="0041296A">
        <w:rPr>
          <w:rFonts w:cs="Arial"/>
          <w:b/>
        </w:rPr>
        <w:t>2</w:t>
      </w:r>
      <w:r w:rsidR="00B96169">
        <w:rPr>
          <w:rFonts w:cs="Arial"/>
          <w:b/>
        </w:rPr>
        <w:t>6</w:t>
      </w:r>
      <w:r w:rsidR="0041296A">
        <w:rPr>
          <w:rFonts w:cs="Arial"/>
          <w:b/>
        </w:rPr>
        <w:t xml:space="preserve"> </w:t>
      </w:r>
      <w:r w:rsidR="0041296A" w:rsidRPr="0041296A">
        <w:rPr>
          <w:rFonts w:cs="Arial"/>
          <w:bCs/>
        </w:rPr>
        <w:t>do</w:t>
      </w:r>
      <w:r w:rsidR="0041296A">
        <w:rPr>
          <w:rFonts w:cs="Arial"/>
          <w:b/>
        </w:rPr>
        <w:t xml:space="preserve"> 15.00</w:t>
      </w:r>
      <w:r>
        <w:rPr>
          <w:rFonts w:cs="Tahoma"/>
        </w:rPr>
        <w:t>. Ovojnice morajo biti opremljene z napisom v levem spodnjem kotu »</w:t>
      </w:r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>
        <w:rPr>
          <w:rFonts w:cs="Tahoma"/>
          <w:u w:val="single"/>
        </w:rPr>
        <w:t>,</w:t>
      </w:r>
      <w:r>
        <w:rPr>
          <w:rFonts w:cs="Tahoma"/>
        </w:rPr>
        <w:t xml:space="preserve"> PONUDBA – NE ODPIRAJ«, ter naslov ponudnika</w:t>
      </w:r>
    </w:p>
    <w:p w14:paraId="77C1862A" w14:textId="77777777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ali </w:t>
      </w:r>
    </w:p>
    <w:p w14:paraId="5645024D" w14:textId="046B98C8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po e-pošti na naslov: </w:t>
      </w:r>
      <w:hyperlink r:id="rId8" w:history="1">
        <w:r>
          <w:rPr>
            <w:rStyle w:val="Hiperpovezava"/>
            <w:rFonts w:cs="Tahoma"/>
          </w:rPr>
          <w:t>projekti@turnisce.si</w:t>
        </w:r>
      </w:hyperlink>
      <w:r>
        <w:rPr>
          <w:rFonts w:cs="Tahoma"/>
        </w:rPr>
        <w:t xml:space="preserve"> prav tako do </w:t>
      </w:r>
      <w:r w:rsidR="0041296A">
        <w:rPr>
          <w:rFonts w:cs="Arial"/>
          <w:b/>
          <w:bCs/>
        </w:rPr>
        <w:t>1</w:t>
      </w:r>
      <w:r w:rsidR="00B96169">
        <w:rPr>
          <w:rFonts w:cs="Arial"/>
          <w:b/>
          <w:bCs/>
        </w:rPr>
        <w:t>6</w:t>
      </w:r>
      <w:r w:rsidR="0041296A" w:rsidRPr="00FE4C39">
        <w:rPr>
          <w:rFonts w:cs="Arial"/>
          <w:b/>
        </w:rPr>
        <w:t xml:space="preserve">. </w:t>
      </w:r>
      <w:r w:rsidR="0041296A">
        <w:rPr>
          <w:rFonts w:cs="Arial"/>
          <w:b/>
        </w:rPr>
        <w:t>3</w:t>
      </w:r>
      <w:r w:rsidR="0041296A" w:rsidRPr="00FE4C39">
        <w:rPr>
          <w:rFonts w:cs="Arial"/>
          <w:b/>
        </w:rPr>
        <w:t>. 20</w:t>
      </w:r>
      <w:r w:rsidR="0041296A">
        <w:rPr>
          <w:rFonts w:cs="Arial"/>
          <w:b/>
        </w:rPr>
        <w:t>2</w:t>
      </w:r>
      <w:r w:rsidR="00B96169">
        <w:rPr>
          <w:rFonts w:cs="Arial"/>
          <w:b/>
        </w:rPr>
        <w:t>6</w:t>
      </w:r>
      <w:r w:rsidR="0041296A">
        <w:rPr>
          <w:rFonts w:cs="Arial"/>
          <w:b/>
        </w:rPr>
        <w:t xml:space="preserve"> </w:t>
      </w:r>
      <w:r w:rsidR="0041296A" w:rsidRPr="0041296A">
        <w:rPr>
          <w:rFonts w:cs="Arial"/>
          <w:bCs/>
        </w:rPr>
        <w:t>do</w:t>
      </w:r>
      <w:r w:rsidR="0041296A">
        <w:rPr>
          <w:rFonts w:cs="Arial"/>
          <w:b/>
        </w:rPr>
        <w:t xml:space="preserve"> 15.00</w:t>
      </w:r>
      <w:r>
        <w:rPr>
          <w:rFonts w:cs="Tahoma"/>
        </w:rPr>
        <w:t>, Zadeva: »</w:t>
      </w:r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>
        <w:rPr>
          <w:rFonts w:cs="Tahoma"/>
          <w:u w:val="single"/>
        </w:rPr>
        <w:t>«.</w:t>
      </w:r>
      <w:r>
        <w:rPr>
          <w:rFonts w:cs="Tahoma"/>
        </w:rPr>
        <w:t xml:space="preserve"> </w:t>
      </w:r>
    </w:p>
    <w:p w14:paraId="3076265B" w14:textId="77777777" w:rsidR="002B6FAB" w:rsidRDefault="002B6FAB" w:rsidP="002B6FAB">
      <w:pPr>
        <w:jc w:val="both"/>
        <w:rPr>
          <w:rFonts w:cs="Tahoma"/>
        </w:rPr>
      </w:pPr>
    </w:p>
    <w:p w14:paraId="3FAA377E" w14:textId="17BB7556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Ponudba se šteje za pravočasno, če jo naročnik prejme v fizični ali elektronski obliki najkasneje do </w:t>
      </w:r>
      <w:r w:rsidR="0041296A">
        <w:rPr>
          <w:rFonts w:cs="Arial"/>
          <w:b/>
          <w:bCs/>
        </w:rPr>
        <w:t>1</w:t>
      </w:r>
      <w:r w:rsidR="00B96169">
        <w:rPr>
          <w:rFonts w:cs="Arial"/>
          <w:b/>
          <w:bCs/>
        </w:rPr>
        <w:t>6</w:t>
      </w:r>
      <w:r w:rsidR="0041296A" w:rsidRPr="00FE4C39">
        <w:rPr>
          <w:rFonts w:cs="Arial"/>
          <w:b/>
        </w:rPr>
        <w:t xml:space="preserve">. </w:t>
      </w:r>
      <w:r w:rsidR="0041296A">
        <w:rPr>
          <w:rFonts w:cs="Arial"/>
          <w:b/>
        </w:rPr>
        <w:t>3</w:t>
      </w:r>
      <w:r w:rsidR="0041296A" w:rsidRPr="00FE4C39">
        <w:rPr>
          <w:rFonts w:cs="Arial"/>
          <w:b/>
        </w:rPr>
        <w:t>. 20</w:t>
      </w:r>
      <w:r w:rsidR="0041296A">
        <w:rPr>
          <w:rFonts w:cs="Arial"/>
          <w:b/>
        </w:rPr>
        <w:t>2</w:t>
      </w:r>
      <w:r w:rsidR="002951DE">
        <w:rPr>
          <w:rFonts w:cs="Arial"/>
          <w:b/>
        </w:rPr>
        <w:t>6</w:t>
      </w:r>
      <w:r w:rsidR="0041296A">
        <w:rPr>
          <w:rFonts w:cs="Arial"/>
          <w:b/>
        </w:rPr>
        <w:t xml:space="preserve"> </w:t>
      </w:r>
      <w:r w:rsidR="0041296A" w:rsidRPr="0041296A">
        <w:rPr>
          <w:rFonts w:cs="Arial"/>
          <w:bCs/>
        </w:rPr>
        <w:t>do</w:t>
      </w:r>
      <w:r w:rsidR="0041296A">
        <w:rPr>
          <w:rFonts w:cs="Arial"/>
          <w:b/>
        </w:rPr>
        <w:t xml:space="preserve"> 15.00</w:t>
      </w:r>
      <w:r>
        <w:rPr>
          <w:rFonts w:cs="Tahoma"/>
          <w:b/>
        </w:rPr>
        <w:t>.</w:t>
      </w:r>
      <w:r w:rsidR="001F05AC">
        <w:rPr>
          <w:rFonts w:cs="Tahoma"/>
          <w:b/>
        </w:rPr>
        <w:t xml:space="preserve"> </w:t>
      </w:r>
      <w:r>
        <w:rPr>
          <w:rFonts w:cs="Tahoma"/>
        </w:rPr>
        <w:t>Nepravočasno prispelih ponudb ne bomo obravnavali.</w:t>
      </w:r>
    </w:p>
    <w:p w14:paraId="001FACBA" w14:textId="755DED0F" w:rsidR="002B6FAB" w:rsidRDefault="002B6FAB" w:rsidP="002B6FAB">
      <w:pPr>
        <w:jc w:val="both"/>
        <w:rPr>
          <w:rFonts w:cs="Tahoma"/>
        </w:rPr>
      </w:pPr>
    </w:p>
    <w:p w14:paraId="2F5C5941" w14:textId="77777777" w:rsidR="00E7487A" w:rsidRDefault="00E7487A" w:rsidP="002B6FAB">
      <w:pPr>
        <w:jc w:val="both"/>
        <w:rPr>
          <w:rFonts w:cs="Tahoma"/>
        </w:rPr>
      </w:pPr>
    </w:p>
    <w:p w14:paraId="79DCA684" w14:textId="7C4609EF" w:rsidR="006519B7" w:rsidRDefault="006519B7" w:rsidP="002B6FAB">
      <w:pPr>
        <w:jc w:val="both"/>
        <w:rPr>
          <w:rFonts w:cs="Tahoma"/>
        </w:rPr>
      </w:pPr>
    </w:p>
    <w:p w14:paraId="25F80BEA" w14:textId="77777777" w:rsidR="00112AE8" w:rsidRDefault="00112AE8" w:rsidP="002B6FAB">
      <w:pPr>
        <w:jc w:val="both"/>
        <w:rPr>
          <w:rFonts w:cs="Tahoma"/>
        </w:rPr>
      </w:pPr>
    </w:p>
    <w:p w14:paraId="4984284A" w14:textId="77777777" w:rsidR="00D464E9" w:rsidRDefault="00D464E9" w:rsidP="002B6FAB">
      <w:pPr>
        <w:jc w:val="both"/>
        <w:rPr>
          <w:rFonts w:cs="Tahoma"/>
        </w:rPr>
      </w:pPr>
    </w:p>
    <w:p w14:paraId="6E0A6A55" w14:textId="5103CEA7" w:rsidR="002B6FAB" w:rsidRPr="00D464E9" w:rsidRDefault="001F05AC" w:rsidP="001F05AC">
      <w:pPr>
        <w:tabs>
          <w:tab w:val="center" w:pos="7371"/>
        </w:tabs>
        <w:jc w:val="both"/>
        <w:rPr>
          <w:rFonts w:cs="Tahoma"/>
          <w:bCs/>
        </w:rPr>
      </w:pPr>
      <w:r w:rsidRPr="001F05AC">
        <w:rPr>
          <w:rFonts w:cs="Tahoma"/>
          <w:bCs/>
        </w:rPr>
        <w:tab/>
      </w:r>
      <w:r w:rsidRPr="00D464E9">
        <w:rPr>
          <w:rFonts w:cs="Tahoma"/>
          <w:bCs/>
        </w:rPr>
        <w:t>Leon Lutar</w:t>
      </w:r>
    </w:p>
    <w:p w14:paraId="209E3BB6" w14:textId="3796A3F9" w:rsidR="001F05AC" w:rsidRPr="00D464E9" w:rsidRDefault="001F05AC" w:rsidP="001F05AC">
      <w:pPr>
        <w:tabs>
          <w:tab w:val="center" w:pos="7371"/>
        </w:tabs>
        <w:jc w:val="both"/>
        <w:rPr>
          <w:rFonts w:cs="Tahoma"/>
          <w:bCs/>
        </w:rPr>
      </w:pPr>
      <w:r w:rsidRPr="00D464E9">
        <w:rPr>
          <w:rFonts w:cs="Tahoma"/>
          <w:b/>
        </w:rPr>
        <w:tab/>
      </w:r>
      <w:r w:rsidR="0041296A">
        <w:rPr>
          <w:rFonts w:cs="Tahoma"/>
          <w:bCs/>
        </w:rPr>
        <w:t>višji svetovalec</w:t>
      </w:r>
    </w:p>
    <w:p w14:paraId="71658044" w14:textId="77777777" w:rsidR="001F05AC" w:rsidRDefault="001F05AC" w:rsidP="002B6FAB">
      <w:pPr>
        <w:jc w:val="both"/>
        <w:rPr>
          <w:rFonts w:cs="Tahoma"/>
          <w:b/>
        </w:rPr>
      </w:pPr>
    </w:p>
    <w:p w14:paraId="0CE244A8" w14:textId="04D8CF62" w:rsidR="009F122E" w:rsidRDefault="009F122E" w:rsidP="004567F7">
      <w:pPr>
        <w:jc w:val="both"/>
        <w:rPr>
          <w:rFonts w:cs="Tahoma"/>
          <w:b/>
          <w:sz w:val="18"/>
          <w:szCs w:val="18"/>
        </w:rPr>
      </w:pPr>
    </w:p>
    <w:p w14:paraId="0C98A1FF" w14:textId="2439E850" w:rsidR="00E7487A" w:rsidRDefault="00E7487A" w:rsidP="004567F7">
      <w:pPr>
        <w:jc w:val="both"/>
        <w:rPr>
          <w:rFonts w:cs="Tahoma"/>
          <w:b/>
          <w:sz w:val="18"/>
          <w:szCs w:val="18"/>
        </w:rPr>
      </w:pPr>
    </w:p>
    <w:p w14:paraId="5C921576" w14:textId="6B4E25E2" w:rsidR="00156148" w:rsidRDefault="00156148" w:rsidP="004567F7">
      <w:pPr>
        <w:jc w:val="both"/>
        <w:rPr>
          <w:rFonts w:cs="Tahoma"/>
          <w:b/>
          <w:sz w:val="18"/>
          <w:szCs w:val="18"/>
        </w:rPr>
      </w:pPr>
    </w:p>
    <w:p w14:paraId="30103D06" w14:textId="7A01D4A3" w:rsidR="00156148" w:rsidRDefault="00156148" w:rsidP="004567F7">
      <w:pPr>
        <w:jc w:val="both"/>
        <w:rPr>
          <w:rFonts w:cs="Tahoma"/>
          <w:b/>
          <w:sz w:val="18"/>
          <w:szCs w:val="18"/>
        </w:rPr>
      </w:pPr>
    </w:p>
    <w:p w14:paraId="334759AA" w14:textId="5347B0B0" w:rsidR="00156148" w:rsidRDefault="00156148" w:rsidP="004567F7">
      <w:pPr>
        <w:jc w:val="both"/>
        <w:rPr>
          <w:rFonts w:cs="Tahoma"/>
          <w:b/>
          <w:sz w:val="18"/>
          <w:szCs w:val="18"/>
        </w:rPr>
      </w:pPr>
    </w:p>
    <w:p w14:paraId="14CD87CB" w14:textId="77777777" w:rsidR="00156148" w:rsidRDefault="00156148" w:rsidP="004567F7">
      <w:pPr>
        <w:jc w:val="both"/>
        <w:rPr>
          <w:rFonts w:cs="Tahoma"/>
          <w:b/>
          <w:sz w:val="18"/>
          <w:szCs w:val="18"/>
        </w:rPr>
      </w:pPr>
    </w:p>
    <w:p w14:paraId="3B16EB31" w14:textId="48897B24" w:rsidR="00E7487A" w:rsidRDefault="00E7487A" w:rsidP="004567F7">
      <w:pPr>
        <w:jc w:val="both"/>
        <w:rPr>
          <w:rFonts w:cs="Tahoma"/>
          <w:b/>
          <w:sz w:val="18"/>
          <w:szCs w:val="18"/>
        </w:rPr>
      </w:pPr>
    </w:p>
    <w:p w14:paraId="5D45EA3F" w14:textId="77777777" w:rsidR="000C594D" w:rsidRDefault="000C594D" w:rsidP="004567F7">
      <w:pPr>
        <w:jc w:val="both"/>
        <w:rPr>
          <w:rFonts w:cs="Tahoma"/>
          <w:b/>
          <w:sz w:val="18"/>
          <w:szCs w:val="18"/>
        </w:rPr>
      </w:pPr>
    </w:p>
    <w:p w14:paraId="12EF20A2" w14:textId="775B6FFA" w:rsidR="007B1B51" w:rsidRDefault="007B1B51" w:rsidP="004567F7">
      <w:pPr>
        <w:jc w:val="both"/>
        <w:rPr>
          <w:rFonts w:cs="Tahoma"/>
          <w:b/>
          <w:sz w:val="18"/>
          <w:szCs w:val="18"/>
        </w:rPr>
      </w:pPr>
    </w:p>
    <w:p w14:paraId="09E3CE26" w14:textId="77777777" w:rsidR="000C594D" w:rsidRDefault="000C594D" w:rsidP="004567F7">
      <w:pPr>
        <w:jc w:val="both"/>
        <w:rPr>
          <w:rFonts w:cs="Tahoma"/>
          <w:b/>
          <w:sz w:val="18"/>
          <w:szCs w:val="18"/>
        </w:rPr>
      </w:pPr>
    </w:p>
    <w:p w14:paraId="38F724A8" w14:textId="5C3B5D32" w:rsidR="00112AE8" w:rsidRDefault="00112AE8" w:rsidP="004567F7">
      <w:pPr>
        <w:jc w:val="both"/>
        <w:rPr>
          <w:rFonts w:cs="Tahoma"/>
          <w:b/>
          <w:sz w:val="18"/>
          <w:szCs w:val="18"/>
        </w:rPr>
      </w:pPr>
    </w:p>
    <w:p w14:paraId="6C732665" w14:textId="1894EBBA" w:rsidR="00905FE1" w:rsidRDefault="00905FE1" w:rsidP="004567F7">
      <w:pPr>
        <w:jc w:val="both"/>
        <w:rPr>
          <w:rFonts w:cs="Tahoma"/>
          <w:b/>
          <w:sz w:val="18"/>
          <w:szCs w:val="18"/>
        </w:rPr>
      </w:pPr>
    </w:p>
    <w:p w14:paraId="6A7ECB33" w14:textId="1D4659C4" w:rsidR="00905FE1" w:rsidRDefault="00905FE1" w:rsidP="004567F7">
      <w:pPr>
        <w:jc w:val="both"/>
        <w:rPr>
          <w:rFonts w:cs="Tahoma"/>
          <w:b/>
          <w:sz w:val="18"/>
          <w:szCs w:val="18"/>
        </w:rPr>
      </w:pPr>
    </w:p>
    <w:p w14:paraId="2EEE7FCF" w14:textId="6D3E31F0" w:rsidR="00905FE1" w:rsidRDefault="00905FE1" w:rsidP="004567F7">
      <w:pPr>
        <w:jc w:val="both"/>
        <w:rPr>
          <w:rFonts w:cs="Tahoma"/>
          <w:b/>
          <w:sz w:val="18"/>
          <w:szCs w:val="18"/>
        </w:rPr>
      </w:pPr>
    </w:p>
    <w:p w14:paraId="060EB2A3" w14:textId="7CE7C0CC" w:rsidR="00D9137D" w:rsidRDefault="00D9137D" w:rsidP="004567F7">
      <w:pPr>
        <w:jc w:val="both"/>
        <w:rPr>
          <w:rFonts w:cs="Tahoma"/>
          <w:b/>
          <w:sz w:val="18"/>
          <w:szCs w:val="18"/>
        </w:rPr>
      </w:pPr>
    </w:p>
    <w:p w14:paraId="61DC4B0B" w14:textId="5B37C56D" w:rsidR="00D9137D" w:rsidRDefault="00D9137D" w:rsidP="004567F7">
      <w:pPr>
        <w:jc w:val="both"/>
        <w:rPr>
          <w:rFonts w:cs="Tahoma"/>
          <w:b/>
          <w:sz w:val="18"/>
          <w:szCs w:val="18"/>
        </w:rPr>
      </w:pPr>
    </w:p>
    <w:p w14:paraId="26F29B49" w14:textId="443C134A" w:rsidR="00905FE1" w:rsidRDefault="00905FE1" w:rsidP="004567F7">
      <w:pPr>
        <w:jc w:val="both"/>
        <w:rPr>
          <w:rFonts w:cs="Tahoma"/>
          <w:b/>
          <w:sz w:val="18"/>
          <w:szCs w:val="18"/>
        </w:rPr>
      </w:pPr>
    </w:p>
    <w:p w14:paraId="51FA95C2" w14:textId="77777777" w:rsidR="0041296A" w:rsidRDefault="0041296A" w:rsidP="004567F7">
      <w:pPr>
        <w:jc w:val="both"/>
        <w:rPr>
          <w:rFonts w:cs="Tahoma"/>
          <w:b/>
          <w:sz w:val="18"/>
          <w:szCs w:val="18"/>
        </w:rPr>
      </w:pPr>
    </w:p>
    <w:p w14:paraId="2540CD75" w14:textId="77777777" w:rsidR="00B96169" w:rsidRDefault="00B96169" w:rsidP="004567F7">
      <w:pPr>
        <w:jc w:val="both"/>
        <w:rPr>
          <w:rFonts w:cs="Tahoma"/>
          <w:b/>
          <w:sz w:val="18"/>
          <w:szCs w:val="18"/>
        </w:rPr>
      </w:pPr>
    </w:p>
    <w:p w14:paraId="2099D767" w14:textId="77777777" w:rsidR="00B96169" w:rsidRDefault="00B96169" w:rsidP="004567F7">
      <w:pPr>
        <w:jc w:val="both"/>
        <w:rPr>
          <w:rFonts w:cs="Tahoma"/>
          <w:b/>
          <w:sz w:val="18"/>
          <w:szCs w:val="18"/>
        </w:rPr>
      </w:pPr>
    </w:p>
    <w:p w14:paraId="7D3526D3" w14:textId="77777777" w:rsidR="00B96169" w:rsidRDefault="00B96169" w:rsidP="004567F7">
      <w:pPr>
        <w:jc w:val="both"/>
        <w:rPr>
          <w:rFonts w:cs="Tahoma"/>
          <w:b/>
          <w:sz w:val="18"/>
          <w:szCs w:val="18"/>
        </w:rPr>
      </w:pPr>
    </w:p>
    <w:p w14:paraId="4FBCDA92" w14:textId="77777777" w:rsidR="00905FE1" w:rsidRDefault="00905FE1" w:rsidP="004567F7">
      <w:pPr>
        <w:jc w:val="both"/>
        <w:rPr>
          <w:rFonts w:cs="Tahoma"/>
          <w:b/>
          <w:sz w:val="18"/>
          <w:szCs w:val="18"/>
        </w:rPr>
      </w:pPr>
    </w:p>
    <w:p w14:paraId="2B4A872D" w14:textId="533E0212" w:rsidR="002B6FAB" w:rsidRPr="001F05AC" w:rsidRDefault="002B6FAB" w:rsidP="004567F7">
      <w:pPr>
        <w:jc w:val="both"/>
        <w:rPr>
          <w:rFonts w:cs="Tahoma"/>
          <w:b/>
          <w:sz w:val="18"/>
          <w:szCs w:val="18"/>
        </w:rPr>
      </w:pPr>
      <w:r w:rsidRPr="001F05AC">
        <w:rPr>
          <w:rFonts w:cs="Tahoma"/>
          <w:b/>
          <w:sz w:val="18"/>
          <w:szCs w:val="18"/>
        </w:rPr>
        <w:t>Priloge:</w:t>
      </w:r>
    </w:p>
    <w:p w14:paraId="6530A090" w14:textId="28A04C68" w:rsidR="002B6FAB" w:rsidRDefault="002B6FAB" w:rsidP="002B6FAB">
      <w:pPr>
        <w:numPr>
          <w:ilvl w:val="0"/>
          <w:numId w:val="13"/>
        </w:numPr>
        <w:spacing w:line="240" w:lineRule="auto"/>
        <w:jc w:val="both"/>
        <w:rPr>
          <w:rFonts w:cs="Calibri"/>
          <w:sz w:val="18"/>
          <w:szCs w:val="18"/>
        </w:rPr>
      </w:pPr>
      <w:r w:rsidRPr="001F05AC">
        <w:rPr>
          <w:rFonts w:cs="Calibri"/>
          <w:sz w:val="18"/>
          <w:szCs w:val="18"/>
        </w:rPr>
        <w:t>Izjava o izpolnjevanju in sprejemanju pogojev</w:t>
      </w:r>
    </w:p>
    <w:p w14:paraId="289FFC43" w14:textId="4FE0004A" w:rsidR="00D9137D" w:rsidRDefault="00D9137D" w:rsidP="002B6FAB">
      <w:pPr>
        <w:numPr>
          <w:ilvl w:val="0"/>
          <w:numId w:val="13"/>
        </w:numPr>
        <w:spacing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Ponudba</w:t>
      </w:r>
    </w:p>
    <w:p w14:paraId="723CABDA" w14:textId="3C2E372C" w:rsidR="00D9137D" w:rsidRDefault="00D9137D" w:rsidP="002B6FAB">
      <w:pPr>
        <w:numPr>
          <w:ilvl w:val="0"/>
          <w:numId w:val="13"/>
        </w:numPr>
        <w:spacing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Popis del</w:t>
      </w:r>
    </w:p>
    <w:p w14:paraId="40DAD00E" w14:textId="760A950F" w:rsidR="00D9137D" w:rsidRPr="00B96169" w:rsidRDefault="0041296A" w:rsidP="00194CA5">
      <w:pPr>
        <w:numPr>
          <w:ilvl w:val="0"/>
          <w:numId w:val="13"/>
        </w:numPr>
        <w:spacing w:line="240" w:lineRule="auto"/>
        <w:jc w:val="both"/>
        <w:rPr>
          <w:rFonts w:cs="Calibri"/>
          <w:sz w:val="18"/>
          <w:szCs w:val="18"/>
        </w:rPr>
      </w:pPr>
      <w:r w:rsidRPr="00B96169">
        <w:rPr>
          <w:rFonts w:cs="Calibri"/>
          <w:sz w:val="18"/>
          <w:szCs w:val="18"/>
        </w:rPr>
        <w:t>Izjava o lastništvu</w:t>
      </w:r>
    </w:p>
    <w:p w14:paraId="1CBEF471" w14:textId="5E24B258" w:rsidR="00D9137D" w:rsidRPr="00D9137D" w:rsidRDefault="00D9137D" w:rsidP="00D9137D">
      <w:pPr>
        <w:spacing w:line="240" w:lineRule="auto"/>
        <w:ind w:left="360"/>
        <w:jc w:val="both"/>
        <w:rPr>
          <w:sz w:val="18"/>
          <w:szCs w:val="18"/>
        </w:rPr>
        <w:sectPr w:rsidR="00D9137D" w:rsidRPr="00D9137D" w:rsidSect="0022740F">
          <w:headerReference w:type="default" r:id="rId9"/>
          <w:footerReference w:type="default" r:id="rId10"/>
          <w:headerReference w:type="first" r:id="rId11"/>
          <w:pgSz w:w="11906" w:h="16838"/>
          <w:pgMar w:top="1134" w:right="1418" w:bottom="993" w:left="1418" w:header="709" w:footer="709" w:gutter="0"/>
          <w:cols w:space="708"/>
        </w:sectPr>
      </w:pPr>
    </w:p>
    <w:p w14:paraId="64B466F8" w14:textId="77777777" w:rsidR="002B6FAB" w:rsidRDefault="002B6FAB" w:rsidP="002B6FAB">
      <w:pPr>
        <w:rPr>
          <w:rFonts w:cs="Tahoma"/>
        </w:rPr>
      </w:pPr>
      <w:r>
        <w:rPr>
          <w:rFonts w:cs="Tahoma"/>
        </w:rPr>
        <w:lastRenderedPageBreak/>
        <w:t>PONUDNIK</w:t>
      </w:r>
    </w:p>
    <w:p w14:paraId="77DF22B7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_____________________________________________</w:t>
      </w:r>
    </w:p>
    <w:p w14:paraId="4643B287" w14:textId="77777777" w:rsidR="002B6FAB" w:rsidRDefault="002B6FAB" w:rsidP="002B6FAB">
      <w:pPr>
        <w:rPr>
          <w:rFonts w:cs="Tahoma"/>
        </w:rPr>
      </w:pPr>
    </w:p>
    <w:p w14:paraId="2E24BC30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 xml:space="preserve">Datum:____________________ </w:t>
      </w:r>
    </w:p>
    <w:p w14:paraId="52543A6E" w14:textId="77777777" w:rsidR="002B6FAB" w:rsidRDefault="002B6FAB" w:rsidP="002B6FAB">
      <w:pPr>
        <w:rPr>
          <w:rFonts w:cs="Tahoma"/>
        </w:rPr>
      </w:pPr>
    </w:p>
    <w:p w14:paraId="04526242" w14:textId="77777777" w:rsidR="002B6FAB" w:rsidRDefault="002B6FAB" w:rsidP="002B6FAB">
      <w:pPr>
        <w:jc w:val="both"/>
        <w:rPr>
          <w:rFonts w:cs="Tahoma"/>
        </w:rPr>
      </w:pPr>
      <w:r>
        <w:rPr>
          <w:rFonts w:cs="Tahoma"/>
        </w:rPr>
        <w:t xml:space="preserve">NAROČNIK: </w:t>
      </w:r>
    </w:p>
    <w:p w14:paraId="67903EB6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OBČINA TURNIŠČE</w:t>
      </w:r>
    </w:p>
    <w:p w14:paraId="23C2C9ED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ŠTEFANA KOVAČA 73</w:t>
      </w:r>
    </w:p>
    <w:p w14:paraId="02C93B9A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9224 TURNIŠČE</w:t>
      </w:r>
    </w:p>
    <w:p w14:paraId="7D0046C1" w14:textId="77777777" w:rsidR="002B6FAB" w:rsidRDefault="002B6FAB" w:rsidP="002B6FAB">
      <w:pPr>
        <w:jc w:val="center"/>
        <w:rPr>
          <w:rFonts w:cs="Tahoma"/>
          <w:b/>
        </w:rPr>
      </w:pPr>
      <w:r>
        <w:rPr>
          <w:rFonts w:cs="Tahoma"/>
          <w:b/>
        </w:rPr>
        <w:t>PONUDBA</w:t>
      </w:r>
      <w:r w:rsidR="004C777A">
        <w:rPr>
          <w:rFonts w:cs="Tahoma"/>
          <w:b/>
        </w:rPr>
        <w:t xml:space="preserve"> št. ________</w:t>
      </w:r>
    </w:p>
    <w:p w14:paraId="0EA742B8" w14:textId="77777777" w:rsidR="002B6FAB" w:rsidRDefault="002B6FAB" w:rsidP="002B6FAB">
      <w:pPr>
        <w:rPr>
          <w:rFonts w:cs="Tahoma"/>
        </w:rPr>
      </w:pPr>
    </w:p>
    <w:p w14:paraId="41B746EA" w14:textId="557DE414" w:rsidR="002B6FAB" w:rsidRDefault="002B6FAB" w:rsidP="00156148">
      <w:pPr>
        <w:tabs>
          <w:tab w:val="left" w:pos="2268"/>
        </w:tabs>
        <w:jc w:val="both"/>
        <w:rPr>
          <w:b/>
          <w:i/>
        </w:rPr>
      </w:pPr>
      <w:r>
        <w:rPr>
          <w:rFonts w:cs="Tahoma"/>
        </w:rPr>
        <w:t>Opis predmeta naročila</w:t>
      </w:r>
      <w:r>
        <w:rPr>
          <w:b/>
          <w:i/>
        </w:rPr>
        <w:t xml:space="preserve"> </w:t>
      </w:r>
      <w:r>
        <w:rPr>
          <w:rFonts w:cs="Tahoma"/>
        </w:rPr>
        <w:t>»</w:t>
      </w:r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>
        <w:rPr>
          <w:rFonts w:cs="Tahoma"/>
          <w:u w:val="single"/>
        </w:rPr>
        <w:t>«.</w:t>
      </w:r>
      <w:r>
        <w:rPr>
          <w:b/>
          <w:i/>
        </w:rPr>
        <w:tab/>
      </w:r>
    </w:p>
    <w:p w14:paraId="2F285015" w14:textId="77777777" w:rsidR="004C777A" w:rsidRDefault="004C777A" w:rsidP="002B6FAB">
      <w:pPr>
        <w:jc w:val="both"/>
        <w:rPr>
          <w:b/>
          <w:i/>
        </w:rPr>
      </w:pPr>
    </w:p>
    <w:tbl>
      <w:tblPr>
        <w:tblStyle w:val="Tabelamre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9340"/>
      </w:tblGrid>
      <w:tr w:rsidR="00C47BEA" w14:paraId="0CB6FDD9" w14:textId="77777777" w:rsidTr="00227261">
        <w:trPr>
          <w:trHeight w:val="821"/>
        </w:trPr>
        <w:tc>
          <w:tcPr>
            <w:tcW w:w="9340" w:type="dxa"/>
          </w:tcPr>
          <w:p w14:paraId="3894FDA3" w14:textId="77777777" w:rsidR="005C0661" w:rsidRPr="005C0661" w:rsidRDefault="00C47BEA" w:rsidP="00C47BEA">
            <w:pPr>
              <w:tabs>
                <w:tab w:val="right" w:pos="4515"/>
              </w:tabs>
              <w:jc w:val="both"/>
              <w:rPr>
                <w:sz w:val="12"/>
                <w:szCs w:val="12"/>
              </w:rPr>
            </w:pPr>
            <w:r>
              <w:t xml:space="preserve">                                   </w:t>
            </w:r>
          </w:p>
          <w:p w14:paraId="33E3A581" w14:textId="7CE152F8" w:rsidR="00F02A67" w:rsidRDefault="00F02A67" w:rsidP="00227261">
            <w:pPr>
              <w:tabs>
                <w:tab w:val="right" w:pos="4515"/>
              </w:tabs>
              <w:jc w:val="both"/>
            </w:pPr>
            <w:r>
              <w:t xml:space="preserve">                         </w:t>
            </w:r>
            <w:r w:rsidR="005C0661">
              <w:t xml:space="preserve">              </w:t>
            </w:r>
            <w:r w:rsidR="00C47BEA">
              <w:t>Ponujena cena brez DDV: _______________</w:t>
            </w:r>
            <w:r>
              <w:t>______</w:t>
            </w:r>
            <w:r w:rsidR="00C47BEA">
              <w:t xml:space="preserve"> EUR</w:t>
            </w:r>
          </w:p>
          <w:p w14:paraId="6AD4146E" w14:textId="56EB064E" w:rsidR="00C47BEA" w:rsidRDefault="00F02A67" w:rsidP="00227261">
            <w:pPr>
              <w:tabs>
                <w:tab w:val="right" w:pos="4515"/>
              </w:tabs>
              <w:jc w:val="both"/>
            </w:pPr>
            <w:r>
              <w:t xml:space="preserve">                                                                           </w:t>
            </w:r>
            <w:r w:rsidR="00666A1E">
              <w:t>DDV</w:t>
            </w:r>
            <w:r>
              <w:t>: (______%)</w:t>
            </w:r>
          </w:p>
          <w:p w14:paraId="2182BDDB" w14:textId="6B38F09F" w:rsidR="00F02A67" w:rsidRDefault="00F02A67" w:rsidP="00227261">
            <w:pPr>
              <w:tabs>
                <w:tab w:val="right" w:pos="4515"/>
              </w:tabs>
              <w:jc w:val="both"/>
            </w:pPr>
            <w:r>
              <w:t xml:space="preserve">                                                              Cena z DDV: _____________________ EUR</w:t>
            </w:r>
          </w:p>
          <w:p w14:paraId="3421B8B0" w14:textId="6B0CF306" w:rsidR="00F02A67" w:rsidRDefault="00F02A67" w:rsidP="00227261">
            <w:pPr>
              <w:tabs>
                <w:tab w:val="right" w:pos="4515"/>
              </w:tabs>
              <w:jc w:val="both"/>
            </w:pPr>
          </w:p>
        </w:tc>
      </w:tr>
    </w:tbl>
    <w:p w14:paraId="6335335D" w14:textId="77777777" w:rsidR="004C777A" w:rsidRDefault="004C777A" w:rsidP="002B6FAB">
      <w:pPr>
        <w:jc w:val="both"/>
        <w:rPr>
          <w:b/>
          <w:i/>
        </w:rPr>
      </w:pPr>
    </w:p>
    <w:p w14:paraId="0B006635" w14:textId="77777777" w:rsidR="002B6FAB" w:rsidRDefault="002B6FAB" w:rsidP="002B6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ahoma"/>
        </w:rPr>
      </w:pPr>
      <w:r>
        <w:rPr>
          <w:rFonts w:cs="Tahoma"/>
        </w:rPr>
        <w:t xml:space="preserve">Veljavnost ponudbe: </w:t>
      </w:r>
    </w:p>
    <w:p w14:paraId="295DB68D" w14:textId="77777777" w:rsidR="002B6FAB" w:rsidRDefault="002B6FAB" w:rsidP="002B6FAB">
      <w:pPr>
        <w:rPr>
          <w:rFonts w:cs="Tahoma"/>
        </w:rPr>
      </w:pPr>
    </w:p>
    <w:p w14:paraId="0B311B03" w14:textId="77777777" w:rsidR="002B6FAB" w:rsidRDefault="002B6FAB" w:rsidP="002B6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ahoma"/>
          <w:b/>
        </w:rPr>
      </w:pPr>
      <w:r>
        <w:rPr>
          <w:rFonts w:cs="Tahoma"/>
          <w:b/>
        </w:rPr>
        <w:t>Podatki o ponudniku</w:t>
      </w:r>
    </w:p>
    <w:p w14:paraId="75E6091E" w14:textId="77777777" w:rsidR="002B6FAB" w:rsidRDefault="002B6FAB" w:rsidP="002B6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ahoma"/>
          <w:b/>
        </w:rPr>
      </w:pPr>
    </w:p>
    <w:p w14:paraId="14F8CB99" w14:textId="77777777" w:rsidR="002B6FAB" w:rsidRDefault="002B6FAB" w:rsidP="002B6FAB">
      <w:pPr>
        <w:pBdr>
          <w:bottom w:val="single" w:sz="12" w:space="1" w:color="auto"/>
        </w:pBdr>
        <w:rPr>
          <w:rFonts w:cs="Tahoma"/>
        </w:rPr>
      </w:pPr>
      <w:r>
        <w:rPr>
          <w:rFonts w:cs="Tahoma"/>
        </w:rPr>
        <w:t>Firma oziroma ime</w:t>
      </w:r>
    </w:p>
    <w:p w14:paraId="27A75E43" w14:textId="77777777" w:rsidR="002B6FAB" w:rsidRDefault="002B6FAB" w:rsidP="002B6FAB">
      <w:pPr>
        <w:pBdr>
          <w:bottom w:val="single" w:sz="12" w:space="1" w:color="auto"/>
        </w:pBdr>
        <w:rPr>
          <w:rFonts w:cs="Tahoma"/>
        </w:rPr>
      </w:pPr>
    </w:p>
    <w:p w14:paraId="5AD7F439" w14:textId="77777777" w:rsidR="002B6FAB" w:rsidRDefault="002B6FAB" w:rsidP="002B6FAB">
      <w:pPr>
        <w:rPr>
          <w:rFonts w:cs="Tahoma"/>
        </w:rPr>
      </w:pPr>
    </w:p>
    <w:p w14:paraId="29C11E47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Zakoniti zastopnik ______________________________________________________</w:t>
      </w:r>
    </w:p>
    <w:p w14:paraId="70B34F06" w14:textId="77777777" w:rsidR="002B6FAB" w:rsidRDefault="002B6FAB" w:rsidP="002B6FAB">
      <w:pPr>
        <w:rPr>
          <w:rFonts w:cs="Tahoma"/>
        </w:rPr>
      </w:pPr>
    </w:p>
    <w:p w14:paraId="29EB9317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Davčna številka ________________________________________________________</w:t>
      </w:r>
    </w:p>
    <w:p w14:paraId="4D76A136" w14:textId="77777777" w:rsidR="002B6FAB" w:rsidRDefault="002B6FAB" w:rsidP="002B6FAB">
      <w:pPr>
        <w:rPr>
          <w:rFonts w:cs="Tahoma"/>
        </w:rPr>
      </w:pPr>
    </w:p>
    <w:p w14:paraId="5B1375DF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Matična številka _______________________________________________________</w:t>
      </w:r>
    </w:p>
    <w:p w14:paraId="149DE360" w14:textId="77777777" w:rsidR="002B6FAB" w:rsidRDefault="002B6FAB" w:rsidP="002B6FAB">
      <w:pPr>
        <w:rPr>
          <w:rFonts w:cs="Tahoma"/>
        </w:rPr>
      </w:pPr>
    </w:p>
    <w:p w14:paraId="08289AEB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Naslov _______________________________________________________________</w:t>
      </w:r>
    </w:p>
    <w:p w14:paraId="18CBCFF6" w14:textId="77777777" w:rsidR="002B6FAB" w:rsidRDefault="002B6FAB" w:rsidP="002B6FAB">
      <w:pPr>
        <w:rPr>
          <w:rFonts w:cs="Tahoma"/>
        </w:rPr>
      </w:pPr>
    </w:p>
    <w:p w14:paraId="5DF5D8BF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TRR odprt pri banki ___________________št.________________________________</w:t>
      </w:r>
    </w:p>
    <w:p w14:paraId="3B89030F" w14:textId="77777777" w:rsidR="002B6FAB" w:rsidRDefault="002B6FAB" w:rsidP="002B6FAB">
      <w:pPr>
        <w:rPr>
          <w:rFonts w:cs="Tahoma"/>
        </w:rPr>
      </w:pPr>
    </w:p>
    <w:p w14:paraId="124730F7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Številka telefona in telefaksa _____________________________________________</w:t>
      </w:r>
    </w:p>
    <w:p w14:paraId="502E3764" w14:textId="77777777" w:rsidR="002B6FAB" w:rsidRDefault="002B6FAB" w:rsidP="002B6FAB">
      <w:pPr>
        <w:rPr>
          <w:rFonts w:cs="Tahoma"/>
        </w:rPr>
      </w:pPr>
    </w:p>
    <w:p w14:paraId="180FD1FE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Kontaktna oseba _______________________________________________________</w:t>
      </w:r>
    </w:p>
    <w:p w14:paraId="31F7CEDF" w14:textId="77777777" w:rsidR="002B6FAB" w:rsidRDefault="002B6FAB" w:rsidP="002B6FAB">
      <w:pPr>
        <w:rPr>
          <w:rFonts w:cs="Tahoma"/>
        </w:rPr>
      </w:pPr>
    </w:p>
    <w:p w14:paraId="0AC81370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Odgovorna oseba za podpis pogodbe ______________________________________</w:t>
      </w:r>
    </w:p>
    <w:p w14:paraId="389E5BAC" w14:textId="77777777" w:rsidR="002B6FAB" w:rsidRDefault="002B6FAB" w:rsidP="002B6FAB">
      <w:pPr>
        <w:rPr>
          <w:rFonts w:cs="Tahoma"/>
        </w:rPr>
      </w:pPr>
    </w:p>
    <w:p w14:paraId="2E2FA0DD" w14:textId="77777777" w:rsidR="002B6FAB" w:rsidRDefault="002B6FAB" w:rsidP="002B6FAB">
      <w:pPr>
        <w:rPr>
          <w:rFonts w:cs="Tahoma"/>
          <w:b/>
        </w:rPr>
      </w:pPr>
      <w:r>
        <w:rPr>
          <w:rFonts w:cs="Tahoma"/>
          <w:b/>
        </w:rPr>
        <w:t xml:space="preserve">                                                                                                   </w:t>
      </w:r>
    </w:p>
    <w:p w14:paraId="743B0DC8" w14:textId="77777777" w:rsidR="002B6FAB" w:rsidRDefault="002B6FAB" w:rsidP="005C0661">
      <w:r>
        <w:rPr>
          <w:rFonts w:cs="Tahoma"/>
          <w:b/>
        </w:rPr>
        <w:t xml:space="preserve">                                                                                      Žig in podpis ponudnika</w:t>
      </w:r>
    </w:p>
    <w:p w14:paraId="188CA726" w14:textId="77777777" w:rsidR="002B6FAB" w:rsidRDefault="002B6FAB" w:rsidP="002B6FAB">
      <w:pPr>
        <w:rPr>
          <w:rFonts w:cs="Tahoma"/>
        </w:rPr>
      </w:pPr>
      <w:r>
        <w:rPr>
          <w:rFonts w:ascii="Arial Narrow" w:hAnsi="Arial Narrow" w:cs="Tahoma"/>
          <w:b/>
        </w:rPr>
        <w:br w:type="page"/>
      </w:r>
      <w:r>
        <w:rPr>
          <w:rFonts w:cs="Tahoma"/>
          <w:b/>
        </w:rPr>
        <w:lastRenderedPageBreak/>
        <w:t>PONUDNIK</w:t>
      </w:r>
    </w:p>
    <w:p w14:paraId="66F50916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___________________________________</w:t>
      </w:r>
    </w:p>
    <w:p w14:paraId="616A783E" w14:textId="77777777" w:rsidR="002B6FAB" w:rsidRDefault="002B6FAB" w:rsidP="002B6FAB">
      <w:pPr>
        <w:rPr>
          <w:rFonts w:cs="Tahoma"/>
        </w:rPr>
      </w:pPr>
    </w:p>
    <w:p w14:paraId="4C93C7E7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Datum:</w:t>
      </w:r>
      <w:r w:rsidR="005C0661">
        <w:rPr>
          <w:rFonts w:cs="Tahoma"/>
        </w:rPr>
        <w:t>____________________</w:t>
      </w:r>
    </w:p>
    <w:p w14:paraId="5C68B98A" w14:textId="77777777" w:rsidR="002B6FAB" w:rsidRDefault="002B6FAB" w:rsidP="002B6FAB">
      <w:pPr>
        <w:rPr>
          <w:rFonts w:cs="Tahoma"/>
        </w:rPr>
      </w:pPr>
    </w:p>
    <w:p w14:paraId="38A2CE0E" w14:textId="77777777" w:rsidR="002B6FAB" w:rsidRDefault="002B6FAB" w:rsidP="002B6FAB">
      <w:pPr>
        <w:rPr>
          <w:rFonts w:cs="Tahoma"/>
        </w:rPr>
      </w:pPr>
      <w:r>
        <w:rPr>
          <w:rFonts w:cs="Tahoma"/>
        </w:rPr>
        <w:t>NAROČNIK</w:t>
      </w:r>
    </w:p>
    <w:p w14:paraId="58C7D0A4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OBČINA TURNIŠČE</w:t>
      </w:r>
    </w:p>
    <w:p w14:paraId="049C1074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ŠTEFANA KOVAČA 73</w:t>
      </w:r>
    </w:p>
    <w:p w14:paraId="722FE2B1" w14:textId="77777777" w:rsidR="002B6FAB" w:rsidRDefault="002B6FAB" w:rsidP="002B6FAB">
      <w:pPr>
        <w:jc w:val="both"/>
        <w:rPr>
          <w:rFonts w:cs="Tahoma"/>
          <w:b/>
        </w:rPr>
      </w:pPr>
      <w:r>
        <w:rPr>
          <w:rFonts w:cs="Tahoma"/>
          <w:b/>
        </w:rPr>
        <w:t>9224 TURNIŠČE</w:t>
      </w:r>
    </w:p>
    <w:p w14:paraId="3218951D" w14:textId="77777777" w:rsidR="002B6FAB" w:rsidRDefault="002B6FAB" w:rsidP="002B6FAB">
      <w:pPr>
        <w:rPr>
          <w:rFonts w:cs="Arial"/>
        </w:rPr>
      </w:pPr>
    </w:p>
    <w:p w14:paraId="741D5A44" w14:textId="77777777" w:rsidR="002B6FAB" w:rsidRDefault="002B6FAB" w:rsidP="002B6FAB">
      <w:pPr>
        <w:rPr>
          <w:rFonts w:cs="Arial"/>
        </w:rPr>
      </w:pPr>
    </w:p>
    <w:p w14:paraId="251CCFA7" w14:textId="77777777" w:rsidR="002B6FAB" w:rsidRDefault="002B6FAB" w:rsidP="002B6FAB">
      <w:pPr>
        <w:rPr>
          <w:rFonts w:cs="Arial"/>
        </w:rPr>
      </w:pPr>
    </w:p>
    <w:p w14:paraId="5D56F157" w14:textId="77777777" w:rsidR="002B6FAB" w:rsidRDefault="002B6FAB" w:rsidP="002B6FAB">
      <w:pPr>
        <w:jc w:val="center"/>
        <w:rPr>
          <w:rFonts w:cs="Arial"/>
          <w:b/>
        </w:rPr>
      </w:pPr>
      <w:r>
        <w:rPr>
          <w:rFonts w:cs="Arial"/>
          <w:b/>
        </w:rPr>
        <w:t>I Z J A V A</w:t>
      </w:r>
    </w:p>
    <w:p w14:paraId="6B756EDE" w14:textId="77777777" w:rsidR="002B6FAB" w:rsidRDefault="002B6FAB" w:rsidP="002B6FA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o izpolnjevanju in sprejemanju pogojev </w:t>
      </w:r>
    </w:p>
    <w:p w14:paraId="132B39CE" w14:textId="77777777" w:rsidR="002B6FAB" w:rsidRDefault="002B6FAB" w:rsidP="002B6FAB">
      <w:pPr>
        <w:jc w:val="both"/>
        <w:rPr>
          <w:rFonts w:cs="Arial"/>
        </w:rPr>
      </w:pPr>
    </w:p>
    <w:p w14:paraId="7C5550C0" w14:textId="514EE046" w:rsidR="002B6FAB" w:rsidRDefault="002B6FAB" w:rsidP="002B6FAB">
      <w:pPr>
        <w:jc w:val="both"/>
        <w:rPr>
          <w:rFonts w:cs="Tahoma"/>
          <w:b/>
          <w:u w:val="single"/>
        </w:rPr>
      </w:pPr>
      <w:r>
        <w:rPr>
          <w:rFonts w:cs="Arial"/>
        </w:rPr>
        <w:t xml:space="preserve">PREDMET NAROČILA: </w:t>
      </w:r>
      <w:r>
        <w:rPr>
          <w:rFonts w:cs="Tahoma"/>
        </w:rPr>
        <w:t>»</w:t>
      </w:r>
      <w:r w:rsidR="00B96169" w:rsidRPr="00B96169">
        <w:rPr>
          <w:rFonts w:asciiTheme="minorHAnsi" w:hAnsiTheme="minorHAnsi"/>
          <w:b/>
          <w:i/>
          <w:u w:val="single"/>
        </w:rPr>
        <w:t>Prenova poročne dvorane in sejne sobe</w:t>
      </w:r>
      <w:r w:rsidR="005D5209">
        <w:rPr>
          <w:rFonts w:cs="Tahoma"/>
          <w:b/>
          <w:u w:val="single"/>
        </w:rPr>
        <w:t>«</w:t>
      </w:r>
    </w:p>
    <w:p w14:paraId="7007C970" w14:textId="77777777" w:rsidR="005C0661" w:rsidRDefault="005C0661" w:rsidP="002B6FAB">
      <w:pPr>
        <w:jc w:val="both"/>
        <w:rPr>
          <w:rFonts w:cs="Tahoma"/>
          <w:b/>
          <w:u w:val="single"/>
        </w:rPr>
      </w:pPr>
    </w:p>
    <w:p w14:paraId="75C7B8E8" w14:textId="77777777" w:rsidR="002B6FAB" w:rsidRDefault="002B6FAB" w:rsidP="002B6FAB">
      <w:pPr>
        <w:rPr>
          <w:rFonts w:cs="Arial"/>
        </w:rPr>
      </w:pPr>
      <w:r>
        <w:rPr>
          <w:rFonts w:cs="Arial"/>
        </w:rPr>
        <w:t>Pod materialno in kazensko odgovornostjo izjavljamo, da izpolnjujemo naslednje pogoje:</w:t>
      </w:r>
    </w:p>
    <w:p w14:paraId="0A0D99CA" w14:textId="77777777" w:rsidR="002B6FAB" w:rsidRDefault="002B6FAB" w:rsidP="002B6FAB">
      <w:pPr>
        <w:rPr>
          <w:rFonts w:cs="Arial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34"/>
        <w:gridCol w:w="8146"/>
      </w:tblGrid>
      <w:tr w:rsidR="002B6FAB" w14:paraId="6C714C9C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19773" w14:textId="77777777" w:rsidR="002B6FAB" w:rsidRDefault="002B6FAB">
            <w:pPr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BF20A" w14:textId="77777777" w:rsidR="002B6FAB" w:rsidRDefault="002B6FA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POGOJI</w:t>
            </w:r>
          </w:p>
        </w:tc>
      </w:tr>
      <w:tr w:rsidR="002B6FAB" w14:paraId="3A7C9777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4FAED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 xml:space="preserve">1. 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B327C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Imamo veljavno registracijo za opravljanje dejavnosti.</w:t>
            </w:r>
          </w:p>
        </w:tc>
      </w:tr>
      <w:tr w:rsidR="002B6FAB" w14:paraId="3A7C9C2F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B7098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522F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Imamo dovoljenje pristojnega organa za opravljanje dejavnosti, ki je predmet naročila, če je za opravljanje take dejavnosti na podlagi posebnega zakona dovoljenje potrebno.</w:t>
            </w:r>
          </w:p>
        </w:tc>
      </w:tr>
      <w:tr w:rsidR="002B6FAB" w14:paraId="4D9B237A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07903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3BF0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da za nas ne veljajo omejitve poslovanja po Zakonu o integriteti in preprečevanju korupcije (Uradni list RS,  št. 45/2010, s spremembami).</w:t>
            </w:r>
          </w:p>
        </w:tc>
      </w:tr>
      <w:tr w:rsidR="002B6FAB" w14:paraId="556C967B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CEF7D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C6507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Smo finančno in poslovno sposobni.</w:t>
            </w:r>
          </w:p>
        </w:tc>
      </w:tr>
      <w:tr w:rsidR="002B6FAB" w14:paraId="0DC2FE16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DDD3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BCC22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Razpolagamo z zadostnimi kadrovskimi in tehničnimi zmogljivostmi za izvedbo javnega naročila.</w:t>
            </w:r>
          </w:p>
        </w:tc>
      </w:tr>
      <w:tr w:rsidR="002B6FAB" w14:paraId="375E6EF7" w14:textId="77777777" w:rsidTr="00FE4C39"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A3B48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8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0EFDB" w14:textId="77777777" w:rsidR="002B6FAB" w:rsidRDefault="002B6FAB">
            <w:pPr>
              <w:rPr>
                <w:rFonts w:cs="Arial"/>
              </w:rPr>
            </w:pPr>
            <w:r>
              <w:rPr>
                <w:rFonts w:cs="Arial"/>
              </w:rPr>
              <w:t>Se strinjamo z razpisnimi pogoji.</w:t>
            </w:r>
          </w:p>
        </w:tc>
      </w:tr>
    </w:tbl>
    <w:p w14:paraId="3CD3BB5E" w14:textId="77777777" w:rsidR="002B6FAB" w:rsidRDefault="002B6FAB" w:rsidP="002B6FAB">
      <w:pPr>
        <w:rPr>
          <w:rFonts w:cs="Arial"/>
        </w:rPr>
      </w:pPr>
    </w:p>
    <w:p w14:paraId="21C7E37C" w14:textId="77777777" w:rsidR="002B6FAB" w:rsidRDefault="002B6FAB" w:rsidP="002B6FAB">
      <w:pPr>
        <w:rPr>
          <w:rFonts w:cs="Arial"/>
        </w:rPr>
      </w:pPr>
    </w:p>
    <w:p w14:paraId="0C6ED9D3" w14:textId="77777777" w:rsidR="002B6FAB" w:rsidRDefault="002B6FAB" w:rsidP="002B6FAB">
      <w:pPr>
        <w:jc w:val="both"/>
        <w:rPr>
          <w:rFonts w:cs="Arial"/>
        </w:rPr>
      </w:pPr>
      <w:r>
        <w:rPr>
          <w:rFonts w:cs="Arial"/>
        </w:rPr>
        <w:t>Navedeni podatki so resnični in smo jih, če bo naročnik to zahteval, pripravljeni dokazati s predložitvijo ustreznih potrdil.</w:t>
      </w:r>
    </w:p>
    <w:p w14:paraId="13A73BF6" w14:textId="77777777" w:rsidR="002B6FAB" w:rsidRDefault="002B6FAB" w:rsidP="002B6FAB">
      <w:pPr>
        <w:rPr>
          <w:rFonts w:cs="Arial"/>
        </w:rPr>
      </w:pPr>
    </w:p>
    <w:p w14:paraId="11B40AB6" w14:textId="77777777" w:rsidR="002B6FAB" w:rsidRDefault="002B6FAB" w:rsidP="002B6FAB">
      <w:pPr>
        <w:rPr>
          <w:rFonts w:cs="Arial"/>
        </w:rPr>
      </w:pPr>
    </w:p>
    <w:p w14:paraId="430BA063" w14:textId="77777777" w:rsidR="002B6FAB" w:rsidRDefault="002B6FAB" w:rsidP="002B6FAB">
      <w:pPr>
        <w:rPr>
          <w:rFonts w:cs="Arial"/>
        </w:rPr>
      </w:pPr>
    </w:p>
    <w:p w14:paraId="3014DF9D" w14:textId="77777777" w:rsidR="002B6FAB" w:rsidRDefault="002B6FAB" w:rsidP="002B6FAB">
      <w:pPr>
        <w:rPr>
          <w:rFonts w:cs="Arial"/>
        </w:rPr>
      </w:pPr>
    </w:p>
    <w:p w14:paraId="2BD36839" w14:textId="77777777" w:rsidR="002B6FAB" w:rsidRDefault="002B6FAB" w:rsidP="002B6FAB">
      <w:pPr>
        <w:jc w:val="right"/>
        <w:rPr>
          <w:rFonts w:cs="Arial"/>
        </w:rPr>
      </w:pPr>
      <w:r>
        <w:rPr>
          <w:rFonts w:cs="Arial"/>
        </w:rPr>
        <w:t>______________________________</w:t>
      </w:r>
    </w:p>
    <w:p w14:paraId="6852128B" w14:textId="77777777" w:rsidR="002B6FAB" w:rsidRDefault="002B6FAB" w:rsidP="002B6FAB">
      <w:pPr>
        <w:ind w:left="4956" w:firstLine="708"/>
        <w:jc w:val="center"/>
        <w:rPr>
          <w:rFonts w:cs="Arial"/>
        </w:rPr>
      </w:pPr>
      <w:r>
        <w:rPr>
          <w:rFonts w:cs="Arial"/>
        </w:rPr>
        <w:t>(žig in podpis ponudnika)</w:t>
      </w:r>
    </w:p>
    <w:p w14:paraId="2F9E5569" w14:textId="77777777" w:rsidR="002B6FAB" w:rsidRDefault="002B6FAB" w:rsidP="002B6FAB">
      <w:pPr>
        <w:pStyle w:val="Navadensplet"/>
        <w:tabs>
          <w:tab w:val="left" w:pos="5805"/>
        </w:tabs>
        <w:jc w:val="both"/>
        <w:rPr>
          <w:rFonts w:ascii="Calibri" w:hAnsi="Calibri" w:cs="Arial"/>
          <w:sz w:val="22"/>
          <w:szCs w:val="22"/>
        </w:rPr>
      </w:pPr>
    </w:p>
    <w:p w14:paraId="683F5ABC" w14:textId="77777777" w:rsidR="002B6FAB" w:rsidRDefault="002B6FAB" w:rsidP="002B6FAB">
      <w:pPr>
        <w:jc w:val="both"/>
        <w:rPr>
          <w:rFonts w:cs="Tahoma"/>
        </w:rPr>
      </w:pPr>
    </w:p>
    <w:p w14:paraId="6188C3F9" w14:textId="77777777" w:rsidR="000A1DB2" w:rsidRDefault="000A1DB2" w:rsidP="001C0E70">
      <w:pPr>
        <w:tabs>
          <w:tab w:val="left" w:pos="1134"/>
        </w:tabs>
        <w:rPr>
          <w:sz w:val="24"/>
          <w:szCs w:val="24"/>
        </w:rPr>
      </w:pPr>
    </w:p>
    <w:p w14:paraId="56D313F4" w14:textId="77777777" w:rsidR="000A1DB2" w:rsidRPr="00EF54A2" w:rsidRDefault="000A1DB2" w:rsidP="00EF54A2">
      <w:pPr>
        <w:tabs>
          <w:tab w:val="left" w:pos="1134"/>
        </w:tabs>
        <w:rPr>
          <w:sz w:val="24"/>
          <w:szCs w:val="24"/>
        </w:rPr>
      </w:pP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  <w:r w:rsidRPr="00EF54A2">
        <w:rPr>
          <w:sz w:val="24"/>
          <w:szCs w:val="24"/>
        </w:rPr>
        <w:tab/>
      </w:r>
    </w:p>
    <w:sectPr w:rsidR="000A1DB2" w:rsidRPr="00EF54A2" w:rsidSect="0022740F">
      <w:footerReference w:type="default" r:id="rId12"/>
      <w:pgSz w:w="11906" w:h="16838"/>
      <w:pgMar w:top="851" w:right="1418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237DB" w14:textId="77777777" w:rsidR="004831A6" w:rsidRDefault="004831A6" w:rsidP="0042776D">
      <w:pPr>
        <w:spacing w:line="240" w:lineRule="auto"/>
      </w:pPr>
      <w:r>
        <w:separator/>
      </w:r>
    </w:p>
  </w:endnote>
  <w:endnote w:type="continuationSeparator" w:id="0">
    <w:p w14:paraId="0BE0C4FB" w14:textId="77777777" w:rsidR="004831A6" w:rsidRDefault="004831A6" w:rsidP="00427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E813" w14:textId="71C377CC" w:rsidR="00B96169" w:rsidRPr="00B96169" w:rsidRDefault="00B96169" w:rsidP="00B96169">
    <w:pPr>
      <w:pStyle w:val="Noga"/>
      <w:jc w:val="center"/>
    </w:pPr>
    <w:r w:rsidRPr="00B96169">
      <w:drawing>
        <wp:inline distT="0" distB="0" distL="0" distR="0" wp14:anchorId="6250A557" wp14:editId="7FFE3A13">
          <wp:extent cx="3657600" cy="523875"/>
          <wp:effectExtent l="0" t="0" r="0" b="9525"/>
          <wp:docPr id="5643457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17E2DC" w14:textId="77777777" w:rsidR="00B96169" w:rsidRDefault="00B96169" w:rsidP="00B96169">
    <w:pPr>
      <w:pStyle w:val="Nog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799373"/>
      <w:docPartObj>
        <w:docPartGallery w:val="Page Numbers (Bottom of Page)"/>
        <w:docPartUnique/>
      </w:docPartObj>
    </w:sdtPr>
    <w:sdtContent>
      <w:p w14:paraId="6C297527" w14:textId="77777777" w:rsidR="00EC5F74" w:rsidRDefault="00EC5F74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31C">
          <w:rPr>
            <w:noProof/>
          </w:rPr>
          <w:t>2</w:t>
        </w:r>
        <w:r>
          <w:fldChar w:fldCharType="end"/>
        </w:r>
      </w:p>
    </w:sdtContent>
  </w:sdt>
  <w:p w14:paraId="0D803F60" w14:textId="77777777" w:rsidR="00EC5F74" w:rsidRDefault="00EC5F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AB97" w14:textId="77777777" w:rsidR="004831A6" w:rsidRDefault="004831A6" w:rsidP="0042776D">
      <w:pPr>
        <w:spacing w:line="240" w:lineRule="auto"/>
      </w:pPr>
      <w:r>
        <w:separator/>
      </w:r>
    </w:p>
  </w:footnote>
  <w:footnote w:type="continuationSeparator" w:id="0">
    <w:p w14:paraId="0D60E19F" w14:textId="77777777" w:rsidR="004831A6" w:rsidRDefault="004831A6" w:rsidP="004277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CA3D" w14:textId="77777777" w:rsidR="00495CAE" w:rsidRDefault="00495CAE">
    <w:pPr>
      <w:pStyle w:val="Glava"/>
      <w:rPr>
        <w:sz w:val="6"/>
        <w:szCs w:val="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5D7C1A" wp14:editId="116E9138">
              <wp:simplePos x="0" y="0"/>
              <wp:positionH relativeFrom="column">
                <wp:posOffset>699770</wp:posOffset>
              </wp:positionH>
              <wp:positionV relativeFrom="paragraph">
                <wp:posOffset>36195</wp:posOffset>
              </wp:positionV>
              <wp:extent cx="2647950" cy="685800"/>
              <wp:effectExtent l="0" t="0" r="0" b="0"/>
              <wp:wrapNone/>
              <wp:docPr id="1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413718" w14:textId="77777777" w:rsidR="00495CAE" w:rsidRPr="00911333" w:rsidRDefault="00495CAE" w:rsidP="00495CAE">
                          <w:pPr>
                            <w:tabs>
                              <w:tab w:val="center" w:pos="851"/>
                            </w:tabs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 w:rsidRPr="00911333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>OBČINA TURNIŠČE</w:t>
                          </w:r>
                        </w:p>
                        <w:p w14:paraId="11EB7AAC" w14:textId="77777777" w:rsidR="00495CAE" w:rsidRPr="00911333" w:rsidRDefault="00495CAE" w:rsidP="00495CAE">
                          <w:pPr>
                            <w:tabs>
                              <w:tab w:val="center" w:pos="1134"/>
                            </w:tabs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Ulica Štefana Kovača 73, 9224 Turnišče</w:t>
                          </w: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Slovenija</w:t>
                          </w:r>
                        </w:p>
                        <w:p w14:paraId="11CDE1FE" w14:textId="77777777" w:rsidR="00495CAE" w:rsidRPr="00911333" w:rsidRDefault="00495CAE" w:rsidP="00495CAE">
                          <w:pPr>
                            <w:tabs>
                              <w:tab w:val="center" w:pos="1134"/>
                            </w:tabs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T: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 02 572-1370, 02 572-1060</w:t>
                          </w: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F: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 02 573-5041</w:t>
                          </w:r>
                        </w:p>
                        <w:p w14:paraId="22638805" w14:textId="77777777" w:rsidR="00495CAE" w:rsidRPr="00911333" w:rsidRDefault="00495CAE" w:rsidP="00495CAE">
                          <w:pPr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E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: </w:t>
                          </w:r>
                          <w:hyperlink r:id="rId1" w:history="1">
                            <w:r w:rsidRPr="00911333">
                              <w:rPr>
                                <w:rStyle w:val="Hiperpovezava"/>
                                <w:rFonts w:asciiTheme="minorHAnsi" w:hAnsiTheme="minorHAnsi"/>
                                <w:sz w:val="18"/>
                                <w:szCs w:val="18"/>
                              </w:rPr>
                              <w:t>obcina@turnisce.si</w:t>
                            </w:r>
                          </w:hyperlink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I</w:t>
                          </w:r>
                          <w:r w:rsidRPr="003A7AD9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: </w:t>
                          </w:r>
                          <w:hyperlink r:id="rId2" w:history="1">
                            <w:r w:rsidRPr="00911333">
                              <w:rPr>
                                <w:rStyle w:val="Hiperpovezava"/>
                                <w:rFonts w:asciiTheme="minorHAnsi" w:hAnsiTheme="minorHAnsi"/>
                                <w:sz w:val="18"/>
                                <w:szCs w:val="18"/>
                              </w:rPr>
                              <w:t>www.obcinaturnisce.si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5D7C1A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55.1pt;margin-top:2.85pt;width:208.5pt;height:5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" stroked="f">
              <v:textbox>
                <w:txbxContent>
                  <w:p w14:paraId="65413718" w14:textId="77777777" w:rsidR="00495CAE" w:rsidRPr="00911333" w:rsidRDefault="00495CAE" w:rsidP="00495CAE">
                    <w:pPr>
                      <w:tabs>
                        <w:tab w:val="center" w:pos="851"/>
                      </w:tabs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911333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OBČINA TURNIŠČE</w:t>
                    </w:r>
                  </w:p>
                  <w:p w14:paraId="11EB7AAC" w14:textId="77777777" w:rsidR="00495CAE" w:rsidRPr="00911333" w:rsidRDefault="00495CAE" w:rsidP="00495CAE">
                    <w:pPr>
                      <w:tabs>
                        <w:tab w:val="center" w:pos="1134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>Ulica Štefana Kovača 73, 9224 Turnišče</w:t>
                    </w: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Slovenija</w:t>
                    </w:r>
                  </w:p>
                  <w:p w14:paraId="11CDE1FE" w14:textId="77777777" w:rsidR="00495CAE" w:rsidRPr="00911333" w:rsidRDefault="00495CAE" w:rsidP="00495CAE">
                    <w:pPr>
                      <w:tabs>
                        <w:tab w:val="center" w:pos="1134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T: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 02 572-1370, 02 572-1060</w:t>
                    </w: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F: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 02 573-5041</w:t>
                    </w:r>
                  </w:p>
                  <w:p w14:paraId="22638805" w14:textId="77777777" w:rsidR="00495CAE" w:rsidRPr="00911333" w:rsidRDefault="00495CAE" w:rsidP="00495CAE">
                    <w:pPr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E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: </w:t>
                    </w:r>
                    <w:hyperlink r:id="rId3" w:history="1">
                      <w:r w:rsidRPr="00911333">
                        <w:rPr>
                          <w:rStyle w:val="Hiperpovezava"/>
                          <w:rFonts w:asciiTheme="minorHAnsi" w:hAnsiTheme="minorHAnsi"/>
                          <w:sz w:val="18"/>
                          <w:szCs w:val="18"/>
                        </w:rPr>
                        <w:t>obcina@turnisce.si</w:t>
                      </w:r>
                    </w:hyperlink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I</w:t>
                    </w:r>
                    <w:r w:rsidRPr="003A7AD9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: </w:t>
                    </w:r>
                    <w:hyperlink r:id="rId4" w:history="1">
                      <w:r w:rsidRPr="00911333">
                        <w:rPr>
                          <w:rStyle w:val="Hiperpovezava"/>
                          <w:rFonts w:asciiTheme="minorHAnsi" w:hAnsiTheme="minorHAnsi"/>
                          <w:sz w:val="18"/>
                          <w:szCs w:val="18"/>
                        </w:rPr>
                        <w:t>www.obcinaturnisce.si</w:t>
                      </w:r>
                    </w:hyperlink>
                  </w:p>
                </w:txbxContent>
              </v:textbox>
            </v:shape>
          </w:pict>
        </mc:Fallback>
      </mc:AlternateContent>
    </w:r>
    <w:r w:rsidRPr="000A0CAA">
      <w:rPr>
        <w:sz w:val="6"/>
        <w:szCs w:val="6"/>
      </w:rPr>
      <w:object w:dxaOrig="2117" w:dyaOrig="2400" w14:anchorId="59C5C5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.25pt;height:56.25pt" fillcolor="window">
          <v:imagedata r:id="rId5" o:title=""/>
        </v:shape>
        <o:OLEObject Type="Embed" ProgID="Unknown" ShapeID="_x0000_i1025" DrawAspect="Content" ObjectID="_1834561318" r:id="rId6"/>
      </w:object>
    </w:r>
  </w:p>
  <w:p w14:paraId="10C36B9E" w14:textId="77777777" w:rsidR="00495CAE" w:rsidRDefault="00495CAE">
    <w:pPr>
      <w:pStyle w:val="Glava"/>
      <w:rPr>
        <w:sz w:val="6"/>
        <w:szCs w:val="6"/>
      </w:rPr>
    </w:pPr>
    <w:r>
      <w:rPr>
        <w:sz w:val="6"/>
        <w:szCs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6219" w14:textId="77777777" w:rsidR="00495CAE" w:rsidRPr="00495CAE" w:rsidRDefault="00495CAE">
    <w:pPr>
      <w:pStyle w:val="Glava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3337CEE" wp14:editId="394C6EE2">
              <wp:simplePos x="0" y="0"/>
              <wp:positionH relativeFrom="column">
                <wp:posOffset>752475</wp:posOffset>
              </wp:positionH>
              <wp:positionV relativeFrom="paragraph">
                <wp:posOffset>5080</wp:posOffset>
              </wp:positionV>
              <wp:extent cx="2647950" cy="685800"/>
              <wp:effectExtent l="0" t="0" r="0" b="0"/>
              <wp:wrapNone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F08304" w14:textId="77777777" w:rsidR="00495CAE" w:rsidRPr="00911333" w:rsidRDefault="00495CAE" w:rsidP="00495CAE">
                          <w:pPr>
                            <w:tabs>
                              <w:tab w:val="center" w:pos="851"/>
                            </w:tabs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</w:pPr>
                          <w:r w:rsidRPr="00911333">
                            <w:rPr>
                              <w:rFonts w:asciiTheme="minorHAnsi" w:hAnsiTheme="minorHAnsi"/>
                              <w:b/>
                              <w:sz w:val="20"/>
                              <w:szCs w:val="20"/>
                            </w:rPr>
                            <w:t>OBČINA TURNIŠČE</w:t>
                          </w:r>
                        </w:p>
                        <w:p w14:paraId="1CDF2305" w14:textId="77777777" w:rsidR="00495CAE" w:rsidRPr="00911333" w:rsidRDefault="00495CAE" w:rsidP="00495CAE">
                          <w:pPr>
                            <w:tabs>
                              <w:tab w:val="center" w:pos="1134"/>
                            </w:tabs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Ulica Štefana Kovača 73, 9224 Turnišče</w:t>
                          </w: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Slovenija</w:t>
                          </w:r>
                        </w:p>
                        <w:p w14:paraId="374F463E" w14:textId="77777777" w:rsidR="00495CAE" w:rsidRPr="00911333" w:rsidRDefault="00495CAE" w:rsidP="00495CAE">
                          <w:pPr>
                            <w:tabs>
                              <w:tab w:val="center" w:pos="1134"/>
                            </w:tabs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T: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 02 572-1370, 02 572-1060</w:t>
                          </w: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F: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 02 573-5041</w:t>
                          </w:r>
                        </w:p>
                        <w:p w14:paraId="774680AD" w14:textId="77777777" w:rsidR="00495CAE" w:rsidRPr="00911333" w:rsidRDefault="00495CAE" w:rsidP="00495CAE">
                          <w:pPr>
                            <w:spacing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E</w:t>
                          </w:r>
                          <w:r w:rsidRPr="0091133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: </w:t>
                          </w:r>
                          <w:hyperlink r:id="rId1" w:history="1">
                            <w:r w:rsidRPr="00911333">
                              <w:rPr>
                                <w:rStyle w:val="Hiperpovezava"/>
                                <w:rFonts w:asciiTheme="minorHAnsi" w:hAnsiTheme="minorHAnsi"/>
                                <w:sz w:val="18"/>
                                <w:szCs w:val="18"/>
                              </w:rPr>
                              <w:t>obcina@turnisce.si</w:t>
                            </w:r>
                          </w:hyperlink>
                          <w: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, I</w:t>
                          </w:r>
                          <w:r w:rsidRPr="003A7AD9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 xml:space="preserve">: </w:t>
                          </w:r>
                          <w:hyperlink r:id="rId2" w:history="1">
                            <w:r w:rsidRPr="00911333">
                              <w:rPr>
                                <w:rStyle w:val="Hiperpovezava"/>
                                <w:rFonts w:asciiTheme="minorHAnsi" w:hAnsiTheme="minorHAnsi"/>
                                <w:sz w:val="18"/>
                                <w:szCs w:val="18"/>
                              </w:rPr>
                              <w:t>www.obcinaturnisce.si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337C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9.25pt;margin-top:.4pt;width:208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" stroked="f">
              <v:textbox>
                <w:txbxContent>
                  <w:p w14:paraId="63F08304" w14:textId="77777777" w:rsidR="00495CAE" w:rsidRPr="00911333" w:rsidRDefault="00495CAE" w:rsidP="00495CAE">
                    <w:pPr>
                      <w:tabs>
                        <w:tab w:val="center" w:pos="851"/>
                      </w:tabs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r w:rsidRPr="00911333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OBČINA TURNIŠČE</w:t>
                    </w:r>
                  </w:p>
                  <w:p w14:paraId="1CDF2305" w14:textId="77777777" w:rsidR="00495CAE" w:rsidRPr="00911333" w:rsidRDefault="00495CAE" w:rsidP="00495CAE">
                    <w:pPr>
                      <w:tabs>
                        <w:tab w:val="center" w:pos="1134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>Ulica Štefana Kovača 73, 9224 Turnišče</w:t>
                    </w: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Slovenija</w:t>
                    </w:r>
                  </w:p>
                  <w:p w14:paraId="374F463E" w14:textId="77777777" w:rsidR="00495CAE" w:rsidRPr="00911333" w:rsidRDefault="00495CAE" w:rsidP="00495CAE">
                    <w:pPr>
                      <w:tabs>
                        <w:tab w:val="center" w:pos="1134"/>
                      </w:tabs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T: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 02 572-1370, 02 572-1060</w:t>
                    </w: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F: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 02 573-5041</w:t>
                    </w:r>
                  </w:p>
                  <w:p w14:paraId="774680AD" w14:textId="77777777" w:rsidR="00495CAE" w:rsidRPr="00911333" w:rsidRDefault="00495CAE" w:rsidP="00495CAE">
                    <w:pPr>
                      <w:spacing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E</w:t>
                    </w:r>
                    <w:r w:rsidRPr="00911333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: </w:t>
                    </w:r>
                    <w:hyperlink r:id="rId3" w:history="1">
                      <w:r w:rsidRPr="00911333">
                        <w:rPr>
                          <w:rStyle w:val="Hiperpovezava"/>
                          <w:rFonts w:asciiTheme="minorHAnsi" w:hAnsiTheme="minorHAnsi"/>
                          <w:sz w:val="18"/>
                          <w:szCs w:val="18"/>
                        </w:rPr>
                        <w:t>obcina@turnisce.si</w:t>
                      </w:r>
                    </w:hyperlink>
                    <w:r>
                      <w:rPr>
                        <w:rFonts w:asciiTheme="minorHAnsi" w:hAnsiTheme="minorHAnsi"/>
                        <w:sz w:val="18"/>
                        <w:szCs w:val="18"/>
                      </w:rPr>
                      <w:t>, I</w:t>
                    </w:r>
                    <w:r w:rsidRPr="003A7AD9">
                      <w:rPr>
                        <w:rFonts w:asciiTheme="minorHAnsi" w:hAnsiTheme="minorHAnsi"/>
                        <w:sz w:val="18"/>
                        <w:szCs w:val="18"/>
                      </w:rPr>
                      <w:t xml:space="preserve">: </w:t>
                    </w:r>
                    <w:hyperlink r:id="rId4" w:history="1">
                      <w:r w:rsidRPr="00911333">
                        <w:rPr>
                          <w:rStyle w:val="Hiperpovezava"/>
                          <w:rFonts w:asciiTheme="minorHAnsi" w:hAnsiTheme="minorHAnsi"/>
                          <w:sz w:val="18"/>
                          <w:szCs w:val="18"/>
                        </w:rPr>
                        <w:t>www.obcinaturnisce.si</w:t>
                      </w:r>
                    </w:hyperlink>
                  </w:p>
                </w:txbxContent>
              </v:textbox>
            </v:shape>
          </w:pict>
        </mc:Fallback>
      </mc:AlternateContent>
    </w:r>
    <w:r w:rsidRPr="000A0CAA">
      <w:rPr>
        <w:sz w:val="6"/>
        <w:szCs w:val="6"/>
      </w:rPr>
      <w:object w:dxaOrig="2117" w:dyaOrig="2400" w14:anchorId="4446A5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0.25pt;height:56.25pt" fillcolor="window">
          <v:imagedata r:id="rId5" o:title=""/>
        </v:shape>
        <o:OLEObject Type="Embed" ProgID="Unknown" ShapeID="_x0000_i1026" DrawAspect="Content" ObjectID="_1834561319" r:id="rId6"/>
      </w:object>
    </w:r>
  </w:p>
  <w:p w14:paraId="18EA115B" w14:textId="77777777" w:rsidR="00495CAE" w:rsidRPr="001E1DE0" w:rsidRDefault="00495CAE">
    <w:pPr>
      <w:pStyle w:val="Glava"/>
      <w:rPr>
        <w:sz w:val="8"/>
        <w:szCs w:val="8"/>
      </w:rPr>
    </w:pPr>
    <w:r w:rsidRPr="001E1DE0">
      <w:rPr>
        <w:sz w:val="8"/>
        <w:szCs w:val="8"/>
      </w:rPr>
      <w:t>_________________________________________________________________________________________________________________</w:t>
    </w:r>
    <w:r w:rsidR="001E1DE0">
      <w:rPr>
        <w:sz w:val="8"/>
        <w:szCs w:val="8"/>
      </w:rPr>
      <w:t>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6B1"/>
    <w:multiLevelType w:val="hybridMultilevel"/>
    <w:tmpl w:val="5D12F646"/>
    <w:numStyleLink w:val="ImportedStyle1"/>
  </w:abstractNum>
  <w:abstractNum w:abstractNumId="1" w15:restartNumberingAfterBreak="0">
    <w:nsid w:val="0E5E50AC"/>
    <w:multiLevelType w:val="hybridMultilevel"/>
    <w:tmpl w:val="2BC6D2A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E56A1"/>
    <w:multiLevelType w:val="hybridMultilevel"/>
    <w:tmpl w:val="ABBE0A68"/>
    <w:lvl w:ilvl="0" w:tplc="B99640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86B9E"/>
    <w:multiLevelType w:val="hybridMultilevel"/>
    <w:tmpl w:val="D4DEE5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32A5"/>
    <w:multiLevelType w:val="hybridMultilevel"/>
    <w:tmpl w:val="5D12F646"/>
    <w:styleLink w:val="ImportedStyle1"/>
    <w:lvl w:ilvl="0" w:tplc="9FD2E7C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C4BD2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EA20EC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661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E825A0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5452B6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3A1DF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007794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5C3842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E490C42"/>
    <w:multiLevelType w:val="hybridMultilevel"/>
    <w:tmpl w:val="B15EE7E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322EE"/>
    <w:multiLevelType w:val="hybridMultilevel"/>
    <w:tmpl w:val="052019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83A83"/>
    <w:multiLevelType w:val="hybridMultilevel"/>
    <w:tmpl w:val="55DEB64E"/>
    <w:lvl w:ilvl="0" w:tplc="2968FF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F56BB"/>
    <w:multiLevelType w:val="hybridMultilevel"/>
    <w:tmpl w:val="B3D8F39E"/>
    <w:numStyleLink w:val="Bullets"/>
  </w:abstractNum>
  <w:abstractNum w:abstractNumId="9" w15:restartNumberingAfterBreak="0">
    <w:nsid w:val="4C2A2A1E"/>
    <w:multiLevelType w:val="hybridMultilevel"/>
    <w:tmpl w:val="DA069E4E"/>
    <w:lvl w:ilvl="0" w:tplc="10781E6E">
      <w:start w:val="9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D6CF7"/>
    <w:multiLevelType w:val="hybridMultilevel"/>
    <w:tmpl w:val="B3E00966"/>
    <w:lvl w:ilvl="0" w:tplc="4ACCE44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32C03"/>
    <w:multiLevelType w:val="hybridMultilevel"/>
    <w:tmpl w:val="2AD0FC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E633F"/>
    <w:multiLevelType w:val="hybridMultilevel"/>
    <w:tmpl w:val="9190BFEA"/>
    <w:lvl w:ilvl="0" w:tplc="FC4483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C08E9"/>
    <w:multiLevelType w:val="hybridMultilevel"/>
    <w:tmpl w:val="1B3C4C8A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6760E"/>
    <w:multiLevelType w:val="hybridMultilevel"/>
    <w:tmpl w:val="B3D8F39E"/>
    <w:styleLink w:val="Bullets"/>
    <w:lvl w:ilvl="0" w:tplc="82183C9C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E42EF6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304AA0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86729E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8803C0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BE3F3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160B26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B0651A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90BB74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2702104"/>
    <w:multiLevelType w:val="hybridMultilevel"/>
    <w:tmpl w:val="868C3352"/>
    <w:lvl w:ilvl="0" w:tplc="0424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A033003"/>
    <w:multiLevelType w:val="hybridMultilevel"/>
    <w:tmpl w:val="7C52F8B2"/>
    <w:lvl w:ilvl="0" w:tplc="9FAE4C8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B5657"/>
    <w:multiLevelType w:val="hybridMultilevel"/>
    <w:tmpl w:val="66A2B8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05839"/>
    <w:multiLevelType w:val="hybridMultilevel"/>
    <w:tmpl w:val="70A00FEA"/>
    <w:lvl w:ilvl="0" w:tplc="E0268BE6">
      <w:start w:val="92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A11FB"/>
    <w:multiLevelType w:val="hybridMultilevel"/>
    <w:tmpl w:val="EF9482E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259969">
    <w:abstractNumId w:val="4"/>
  </w:num>
  <w:num w:numId="2" w16cid:durableId="2037150386">
    <w:abstractNumId w:val="0"/>
  </w:num>
  <w:num w:numId="3" w16cid:durableId="165480203">
    <w:abstractNumId w:val="14"/>
  </w:num>
  <w:num w:numId="4" w16cid:durableId="1063714978">
    <w:abstractNumId w:val="8"/>
  </w:num>
  <w:num w:numId="5" w16cid:durableId="1951082067">
    <w:abstractNumId w:val="6"/>
  </w:num>
  <w:num w:numId="6" w16cid:durableId="560948759">
    <w:abstractNumId w:val="18"/>
  </w:num>
  <w:num w:numId="7" w16cid:durableId="647517866">
    <w:abstractNumId w:val="1"/>
  </w:num>
  <w:num w:numId="8" w16cid:durableId="310451525">
    <w:abstractNumId w:val="12"/>
  </w:num>
  <w:num w:numId="9" w16cid:durableId="1980108111">
    <w:abstractNumId w:val="9"/>
  </w:num>
  <w:num w:numId="10" w16cid:durableId="1253390257">
    <w:abstractNumId w:val="17"/>
  </w:num>
  <w:num w:numId="11" w16cid:durableId="1812601679">
    <w:abstractNumId w:val="10"/>
  </w:num>
  <w:num w:numId="12" w16cid:durableId="2142729121">
    <w:abstractNumId w:val="7"/>
  </w:num>
  <w:num w:numId="13" w16cid:durableId="1774088095">
    <w:abstractNumId w:val="11"/>
  </w:num>
  <w:num w:numId="14" w16cid:durableId="739451188">
    <w:abstractNumId w:val="5"/>
  </w:num>
  <w:num w:numId="15" w16cid:durableId="1260413195">
    <w:abstractNumId w:val="16"/>
  </w:num>
  <w:num w:numId="16" w16cid:durableId="214586514">
    <w:abstractNumId w:val="3"/>
  </w:num>
  <w:num w:numId="17" w16cid:durableId="170997693">
    <w:abstractNumId w:val="19"/>
  </w:num>
  <w:num w:numId="18" w16cid:durableId="1368874425">
    <w:abstractNumId w:val="13"/>
  </w:num>
  <w:num w:numId="19" w16cid:durableId="371883692">
    <w:abstractNumId w:val="2"/>
  </w:num>
  <w:num w:numId="20" w16cid:durableId="57159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76D"/>
    <w:rsid w:val="000300BA"/>
    <w:rsid w:val="00036425"/>
    <w:rsid w:val="000470A0"/>
    <w:rsid w:val="0005363A"/>
    <w:rsid w:val="0007575B"/>
    <w:rsid w:val="000822AB"/>
    <w:rsid w:val="000A1DB2"/>
    <w:rsid w:val="000A6EC3"/>
    <w:rsid w:val="000B51BC"/>
    <w:rsid w:val="000B708D"/>
    <w:rsid w:val="000C594D"/>
    <w:rsid w:val="000F07F8"/>
    <w:rsid w:val="000F72B2"/>
    <w:rsid w:val="00112AE8"/>
    <w:rsid w:val="001268AB"/>
    <w:rsid w:val="00127A93"/>
    <w:rsid w:val="001342DB"/>
    <w:rsid w:val="00137E89"/>
    <w:rsid w:val="0014763D"/>
    <w:rsid w:val="0015267D"/>
    <w:rsid w:val="00154BA9"/>
    <w:rsid w:val="00156148"/>
    <w:rsid w:val="00163E22"/>
    <w:rsid w:val="00165620"/>
    <w:rsid w:val="001660B9"/>
    <w:rsid w:val="0017483A"/>
    <w:rsid w:val="00175B55"/>
    <w:rsid w:val="00176F8A"/>
    <w:rsid w:val="001777AC"/>
    <w:rsid w:val="00196C75"/>
    <w:rsid w:val="001A3A24"/>
    <w:rsid w:val="001B755D"/>
    <w:rsid w:val="001C0E70"/>
    <w:rsid w:val="001D45C7"/>
    <w:rsid w:val="001E1DE0"/>
    <w:rsid w:val="001F05AC"/>
    <w:rsid w:val="00213E16"/>
    <w:rsid w:val="00227261"/>
    <w:rsid w:val="0022740F"/>
    <w:rsid w:val="002413DE"/>
    <w:rsid w:val="00251A4F"/>
    <w:rsid w:val="00277BB0"/>
    <w:rsid w:val="00290031"/>
    <w:rsid w:val="002951DE"/>
    <w:rsid w:val="002A3B0F"/>
    <w:rsid w:val="002B0BF3"/>
    <w:rsid w:val="002B6FAB"/>
    <w:rsid w:val="002C1E59"/>
    <w:rsid w:val="002D4F29"/>
    <w:rsid w:val="002F0A85"/>
    <w:rsid w:val="002F550B"/>
    <w:rsid w:val="00300CC2"/>
    <w:rsid w:val="00325EF1"/>
    <w:rsid w:val="00347391"/>
    <w:rsid w:val="00352460"/>
    <w:rsid w:val="00353D7B"/>
    <w:rsid w:val="0038554B"/>
    <w:rsid w:val="003918D5"/>
    <w:rsid w:val="003C50DE"/>
    <w:rsid w:val="003D360B"/>
    <w:rsid w:val="003F1D88"/>
    <w:rsid w:val="0041296A"/>
    <w:rsid w:val="0042776D"/>
    <w:rsid w:val="00447A69"/>
    <w:rsid w:val="004567F7"/>
    <w:rsid w:val="00461D33"/>
    <w:rsid w:val="00481750"/>
    <w:rsid w:val="004831A6"/>
    <w:rsid w:val="00492EF6"/>
    <w:rsid w:val="00495CAE"/>
    <w:rsid w:val="00495D08"/>
    <w:rsid w:val="00496A68"/>
    <w:rsid w:val="004A4F55"/>
    <w:rsid w:val="004B6453"/>
    <w:rsid w:val="004C777A"/>
    <w:rsid w:val="004E34B8"/>
    <w:rsid w:val="0051029F"/>
    <w:rsid w:val="00515751"/>
    <w:rsid w:val="00516952"/>
    <w:rsid w:val="00540AD2"/>
    <w:rsid w:val="00554322"/>
    <w:rsid w:val="00567459"/>
    <w:rsid w:val="00573B94"/>
    <w:rsid w:val="00595B09"/>
    <w:rsid w:val="005B0644"/>
    <w:rsid w:val="005C05B3"/>
    <w:rsid w:val="005C0661"/>
    <w:rsid w:val="005D1492"/>
    <w:rsid w:val="005D5209"/>
    <w:rsid w:val="005D7799"/>
    <w:rsid w:val="005E1F7F"/>
    <w:rsid w:val="005E5C12"/>
    <w:rsid w:val="005F3907"/>
    <w:rsid w:val="005F7E4B"/>
    <w:rsid w:val="00603D3C"/>
    <w:rsid w:val="00606439"/>
    <w:rsid w:val="00617551"/>
    <w:rsid w:val="00620057"/>
    <w:rsid w:val="006276B2"/>
    <w:rsid w:val="00640C0C"/>
    <w:rsid w:val="006432C7"/>
    <w:rsid w:val="006519B7"/>
    <w:rsid w:val="00655868"/>
    <w:rsid w:val="00656ADA"/>
    <w:rsid w:val="00666A1E"/>
    <w:rsid w:val="0067666F"/>
    <w:rsid w:val="00687079"/>
    <w:rsid w:val="00695124"/>
    <w:rsid w:val="00695D2C"/>
    <w:rsid w:val="006A3233"/>
    <w:rsid w:val="006A5E20"/>
    <w:rsid w:val="006C0A77"/>
    <w:rsid w:val="006C5054"/>
    <w:rsid w:val="006C5E6C"/>
    <w:rsid w:val="006D2C6A"/>
    <w:rsid w:val="006E72F9"/>
    <w:rsid w:val="006F4EC0"/>
    <w:rsid w:val="006F746A"/>
    <w:rsid w:val="007079AE"/>
    <w:rsid w:val="007159F1"/>
    <w:rsid w:val="00730DEF"/>
    <w:rsid w:val="00731AD3"/>
    <w:rsid w:val="007343F4"/>
    <w:rsid w:val="007347CC"/>
    <w:rsid w:val="0074230A"/>
    <w:rsid w:val="00751945"/>
    <w:rsid w:val="00755345"/>
    <w:rsid w:val="007B1B51"/>
    <w:rsid w:val="007C4D15"/>
    <w:rsid w:val="007D4714"/>
    <w:rsid w:val="007E7461"/>
    <w:rsid w:val="007F28CA"/>
    <w:rsid w:val="0080730B"/>
    <w:rsid w:val="0081116B"/>
    <w:rsid w:val="00823264"/>
    <w:rsid w:val="00833C82"/>
    <w:rsid w:val="008550CE"/>
    <w:rsid w:val="008556A6"/>
    <w:rsid w:val="00866611"/>
    <w:rsid w:val="008723CD"/>
    <w:rsid w:val="00881266"/>
    <w:rsid w:val="0088557E"/>
    <w:rsid w:val="00886344"/>
    <w:rsid w:val="008A34E0"/>
    <w:rsid w:val="008A45C3"/>
    <w:rsid w:val="008A7593"/>
    <w:rsid w:val="008A7AE5"/>
    <w:rsid w:val="008B5D27"/>
    <w:rsid w:val="008E2404"/>
    <w:rsid w:val="00900584"/>
    <w:rsid w:val="009021B8"/>
    <w:rsid w:val="00905FE1"/>
    <w:rsid w:val="00917497"/>
    <w:rsid w:val="00941527"/>
    <w:rsid w:val="00957CB7"/>
    <w:rsid w:val="00970EDC"/>
    <w:rsid w:val="00971327"/>
    <w:rsid w:val="009826B6"/>
    <w:rsid w:val="00993F1F"/>
    <w:rsid w:val="009947EC"/>
    <w:rsid w:val="009C0F54"/>
    <w:rsid w:val="009C57AA"/>
    <w:rsid w:val="009E1270"/>
    <w:rsid w:val="009F122E"/>
    <w:rsid w:val="00A15829"/>
    <w:rsid w:val="00A247EC"/>
    <w:rsid w:val="00A344A7"/>
    <w:rsid w:val="00A34D3E"/>
    <w:rsid w:val="00A35E5C"/>
    <w:rsid w:val="00A37691"/>
    <w:rsid w:val="00A41839"/>
    <w:rsid w:val="00A4641E"/>
    <w:rsid w:val="00A5018D"/>
    <w:rsid w:val="00A54A98"/>
    <w:rsid w:val="00A5799B"/>
    <w:rsid w:val="00A60EF9"/>
    <w:rsid w:val="00A62DAC"/>
    <w:rsid w:val="00A76F3D"/>
    <w:rsid w:val="00AB3579"/>
    <w:rsid w:val="00AC7E6F"/>
    <w:rsid w:val="00AD4144"/>
    <w:rsid w:val="00AD741E"/>
    <w:rsid w:val="00AE2884"/>
    <w:rsid w:val="00AE439A"/>
    <w:rsid w:val="00B03BD7"/>
    <w:rsid w:val="00B07DE0"/>
    <w:rsid w:val="00B14C17"/>
    <w:rsid w:val="00B151C6"/>
    <w:rsid w:val="00B316AE"/>
    <w:rsid w:val="00B42B29"/>
    <w:rsid w:val="00B517B4"/>
    <w:rsid w:val="00B564B0"/>
    <w:rsid w:val="00B6035C"/>
    <w:rsid w:val="00B64767"/>
    <w:rsid w:val="00B66618"/>
    <w:rsid w:val="00B73194"/>
    <w:rsid w:val="00B7582D"/>
    <w:rsid w:val="00B92E47"/>
    <w:rsid w:val="00B95EC4"/>
    <w:rsid w:val="00B96169"/>
    <w:rsid w:val="00BA01FD"/>
    <w:rsid w:val="00BB46B3"/>
    <w:rsid w:val="00BE1161"/>
    <w:rsid w:val="00C1661C"/>
    <w:rsid w:val="00C23202"/>
    <w:rsid w:val="00C47BEA"/>
    <w:rsid w:val="00C646A7"/>
    <w:rsid w:val="00C93ADF"/>
    <w:rsid w:val="00C95236"/>
    <w:rsid w:val="00CA2A3E"/>
    <w:rsid w:val="00CB0B16"/>
    <w:rsid w:val="00CB330F"/>
    <w:rsid w:val="00CB6180"/>
    <w:rsid w:val="00CC52CB"/>
    <w:rsid w:val="00CC750D"/>
    <w:rsid w:val="00CE573F"/>
    <w:rsid w:val="00CE7B25"/>
    <w:rsid w:val="00D04A32"/>
    <w:rsid w:val="00D137A8"/>
    <w:rsid w:val="00D16D4C"/>
    <w:rsid w:val="00D3213D"/>
    <w:rsid w:val="00D357DA"/>
    <w:rsid w:val="00D464E9"/>
    <w:rsid w:val="00D539E6"/>
    <w:rsid w:val="00D74ABB"/>
    <w:rsid w:val="00D74C28"/>
    <w:rsid w:val="00D84605"/>
    <w:rsid w:val="00D86493"/>
    <w:rsid w:val="00D9137D"/>
    <w:rsid w:val="00D91576"/>
    <w:rsid w:val="00D93144"/>
    <w:rsid w:val="00D962E4"/>
    <w:rsid w:val="00DA5147"/>
    <w:rsid w:val="00DA6938"/>
    <w:rsid w:val="00DC0695"/>
    <w:rsid w:val="00DC46F1"/>
    <w:rsid w:val="00DD4F9D"/>
    <w:rsid w:val="00DE5AD2"/>
    <w:rsid w:val="00DF050B"/>
    <w:rsid w:val="00DF1C6A"/>
    <w:rsid w:val="00E02A0B"/>
    <w:rsid w:val="00E11E59"/>
    <w:rsid w:val="00E21304"/>
    <w:rsid w:val="00E228D9"/>
    <w:rsid w:val="00E265A7"/>
    <w:rsid w:val="00E270B2"/>
    <w:rsid w:val="00E3231C"/>
    <w:rsid w:val="00E372B8"/>
    <w:rsid w:val="00E4511B"/>
    <w:rsid w:val="00E453D1"/>
    <w:rsid w:val="00E6703B"/>
    <w:rsid w:val="00E73263"/>
    <w:rsid w:val="00E7487A"/>
    <w:rsid w:val="00EA61B4"/>
    <w:rsid w:val="00EC5F74"/>
    <w:rsid w:val="00EC6D82"/>
    <w:rsid w:val="00EE464E"/>
    <w:rsid w:val="00EF0FB2"/>
    <w:rsid w:val="00EF54A2"/>
    <w:rsid w:val="00F009A1"/>
    <w:rsid w:val="00F02A67"/>
    <w:rsid w:val="00F064DB"/>
    <w:rsid w:val="00F071BC"/>
    <w:rsid w:val="00F20180"/>
    <w:rsid w:val="00F23979"/>
    <w:rsid w:val="00F3400C"/>
    <w:rsid w:val="00F34E8C"/>
    <w:rsid w:val="00F60E90"/>
    <w:rsid w:val="00F82938"/>
    <w:rsid w:val="00F9484E"/>
    <w:rsid w:val="00F94B6E"/>
    <w:rsid w:val="00FA034D"/>
    <w:rsid w:val="00FA06A6"/>
    <w:rsid w:val="00FB60FA"/>
    <w:rsid w:val="00FB744A"/>
    <w:rsid w:val="00FB7EA5"/>
    <w:rsid w:val="00FC567F"/>
    <w:rsid w:val="00FE4C39"/>
    <w:rsid w:val="00FE5139"/>
    <w:rsid w:val="00FF5AA3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B8078"/>
  <w15:chartTrackingRefBased/>
  <w15:docId w15:val="{3BBC5D25-B108-4228-8A9F-EBC2276C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776D"/>
    <w:pPr>
      <w:spacing w:after="0" w:line="276" w:lineRule="auto"/>
    </w:pPr>
    <w:rPr>
      <w:rFonts w:ascii="Calibri" w:eastAsia="Times New Roman" w:hAnsi="Calibri" w:cs="Times New Roman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42776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77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2776D"/>
    <w:rPr>
      <w:rFonts w:ascii="Calibri" w:eastAsia="Times New Roman" w:hAnsi="Calibri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77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776D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uiPriority w:val="34"/>
    <w:qFormat/>
    <w:rsid w:val="00D04A3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sl-SI"/>
    </w:rPr>
  </w:style>
  <w:style w:type="numbering" w:customStyle="1" w:styleId="ImportedStyle1">
    <w:name w:val="Imported Style 1"/>
    <w:rsid w:val="00D04A32"/>
    <w:pPr>
      <w:numPr>
        <w:numId w:val="1"/>
      </w:numPr>
    </w:pPr>
  </w:style>
  <w:style w:type="numbering" w:customStyle="1" w:styleId="Bullets">
    <w:name w:val="Bullets"/>
    <w:rsid w:val="00D04A32"/>
    <w:pPr>
      <w:numPr>
        <w:numId w:val="3"/>
      </w:numPr>
    </w:pPr>
  </w:style>
  <w:style w:type="paragraph" w:styleId="Navadensplet">
    <w:name w:val="Normal (Web)"/>
    <w:basedOn w:val="Navaden"/>
    <w:uiPriority w:val="99"/>
    <w:semiHidden/>
    <w:unhideWhenUsed/>
    <w:rsid w:val="002B6FAB"/>
    <w:pPr>
      <w:spacing w:line="240" w:lineRule="auto"/>
    </w:pPr>
    <w:rPr>
      <w:rFonts w:ascii="Times New Roman" w:eastAsia="Calibri" w:hAnsi="Times New Roman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174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i@turnisce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jekti@turnisce.s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turnisce.si" TargetMode="External"/><Relationship Id="rId2" Type="http://schemas.openxmlformats.org/officeDocument/2006/relationships/hyperlink" Target="http://www.obcinaturnisce.si" TargetMode="External"/><Relationship Id="rId1" Type="http://schemas.openxmlformats.org/officeDocument/2006/relationships/hyperlink" Target="mailto:obcina@turnisce.si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hyperlink" Target="http://www.obcinaturnisce.si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turnisce.si" TargetMode="External"/><Relationship Id="rId2" Type="http://schemas.openxmlformats.org/officeDocument/2006/relationships/hyperlink" Target="http://www.obcinaturnisce.si" TargetMode="External"/><Relationship Id="rId1" Type="http://schemas.openxmlformats.org/officeDocument/2006/relationships/hyperlink" Target="mailto:obcina@turnisce.si" TargetMode="External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hyperlink" Target="http://www.obcinaturnisc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4</Pages>
  <Words>712</Words>
  <Characters>4661</Characters>
  <Application>Microsoft Office Word</Application>
  <DocSecurity>0</DocSecurity>
  <Lines>221</Lines>
  <Paragraphs>119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Leon Lutar</cp:lastModifiedBy>
  <cp:revision>49</cp:revision>
  <cp:lastPrinted>2026-03-09T10:19:00Z</cp:lastPrinted>
  <dcterms:created xsi:type="dcterms:W3CDTF">2018-12-28T09:36:00Z</dcterms:created>
  <dcterms:modified xsi:type="dcterms:W3CDTF">2026-03-09T10:35:00Z</dcterms:modified>
</cp:coreProperties>
</file>